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C2E3" w14:textId="77777777" w:rsidR="000D22B3" w:rsidRPr="00DC5908" w:rsidRDefault="000D22B3" w:rsidP="003705F9">
      <w:pPr>
        <w:shd w:val="clear" w:color="auto" w:fill="CFAC65"/>
        <w:spacing w:after="0"/>
        <w:jc w:val="center"/>
        <w:rPr>
          <w:rFonts w:ascii="Arial" w:hAnsi="Arial" w:cs="Arial"/>
          <w:b/>
          <w:color w:val="000000"/>
          <w:sz w:val="24"/>
          <w:szCs w:val="24"/>
        </w:rPr>
      </w:pPr>
      <w:r w:rsidRPr="00DC5908">
        <w:rPr>
          <w:rFonts w:ascii="Arial" w:hAnsi="Arial" w:cs="Arial"/>
          <w:b/>
          <w:color w:val="000000"/>
          <w:sz w:val="24"/>
          <w:szCs w:val="24"/>
        </w:rPr>
        <w:t>FORMULARIO SOLICITUD DE SUBSIDIO PARA TRABAJADOR (A) DEL COMEDOR</w:t>
      </w:r>
    </w:p>
    <w:p w14:paraId="29C69C52" w14:textId="657440DA" w:rsidR="000D22B3" w:rsidRPr="008135A8" w:rsidRDefault="000D22B3" w:rsidP="003705F9">
      <w:pPr>
        <w:pBdr>
          <w:bottom w:val="single" w:sz="12" w:space="1" w:color="auto"/>
        </w:pBdr>
        <w:shd w:val="clear" w:color="auto" w:fill="CFAC65"/>
        <w:spacing w:after="0"/>
        <w:jc w:val="center"/>
        <w:rPr>
          <w:rFonts w:ascii="Arial" w:hAnsi="Arial" w:cs="Arial"/>
          <w:b/>
          <w:sz w:val="14"/>
          <w:szCs w:val="14"/>
        </w:rPr>
      </w:pPr>
      <w:r w:rsidRPr="00DC5908">
        <w:rPr>
          <w:rFonts w:ascii="Arial" w:hAnsi="Arial" w:cs="Arial"/>
          <w:b/>
          <w:color w:val="000000"/>
          <w:sz w:val="24"/>
          <w:szCs w:val="24"/>
        </w:rPr>
        <w:t>ESTUDIANTIL PARA EL AÑO</w:t>
      </w:r>
      <w:r w:rsidR="001113C5">
        <w:rPr>
          <w:rFonts w:ascii="Arial" w:hAnsi="Arial" w:cs="Arial"/>
          <w:b/>
          <w:color w:val="000000"/>
          <w:sz w:val="24"/>
          <w:szCs w:val="24"/>
        </w:rPr>
        <w:t>:</w:t>
      </w:r>
      <w:r w:rsidR="00203C33" w:rsidRPr="00DC5908">
        <w:rPr>
          <w:rFonts w:ascii="Arial" w:hAnsi="Arial" w:cs="Arial"/>
          <w:b/>
          <w:color w:val="000000"/>
          <w:sz w:val="24"/>
          <w:szCs w:val="24"/>
        </w:rPr>
        <w:t xml:space="preserve"> </w:t>
      </w:r>
      <w:sdt>
        <w:sdtPr>
          <w:rPr>
            <w:rStyle w:val="TtuloCar"/>
            <w:rFonts w:eastAsiaTheme="minorHAnsi"/>
          </w:rPr>
          <w:alias w:val="Elija un año"/>
          <w:tag w:val="Elija un año"/>
          <w:id w:val="1900007044"/>
          <w:placeholder>
            <w:docPart w:val="178CA3A697104F97A4E7EE0D31E65CE7"/>
          </w:placeholder>
          <w15:color w:val="000000"/>
          <w:dropDownList>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Elija un año" w:value="Elija un año"/>
          </w:dropDownList>
        </w:sdtPr>
        <w:sdtEndPr>
          <w:rPr>
            <w:rStyle w:val="TtuloCar"/>
          </w:rPr>
        </w:sdtEndPr>
        <w:sdtContent>
          <w:r w:rsidR="00B83F2B">
            <w:rPr>
              <w:rStyle w:val="TtuloCar"/>
              <w:rFonts w:eastAsiaTheme="minorHAnsi"/>
            </w:rPr>
            <w:t>Elija un año</w:t>
          </w:r>
        </w:sdtContent>
      </w:sdt>
      <w:r w:rsidR="003705F9">
        <w:rPr>
          <w:rFonts w:ascii="Arial" w:hAnsi="Arial" w:cs="Arial"/>
          <w:b/>
          <w:color w:val="000000"/>
          <w:sz w:val="24"/>
          <w:szCs w:val="24"/>
          <w:bdr w:val="single" w:sz="4" w:space="0" w:color="auto"/>
        </w:rPr>
        <w:t xml:space="preserve"> </w:t>
      </w:r>
    </w:p>
    <w:p w14:paraId="4367C5F6" w14:textId="52B4A39D" w:rsidR="000D22B3" w:rsidRPr="00C33478" w:rsidRDefault="000D22B3" w:rsidP="000D22B3">
      <w:pPr>
        <w:spacing w:before="240"/>
        <w:jc w:val="right"/>
        <w:rPr>
          <w:rFonts w:ascii="Arial" w:hAnsi="Arial" w:cs="Arial"/>
          <w:sz w:val="20"/>
          <w:szCs w:val="20"/>
        </w:rPr>
      </w:pPr>
      <w:r w:rsidRPr="00C33478">
        <w:rPr>
          <w:rFonts w:ascii="Arial" w:hAnsi="Arial" w:cs="Arial"/>
          <w:sz w:val="20"/>
          <w:szCs w:val="20"/>
        </w:rPr>
        <w:t xml:space="preserve">FECHA PRESENTACIÓN DE LA SOLICITUD: </w:t>
      </w:r>
      <w:sdt>
        <w:sdtPr>
          <w:rPr>
            <w:rFonts w:ascii="Arial" w:hAnsi="Arial" w:cs="Arial"/>
            <w:sz w:val="20"/>
            <w:szCs w:val="20"/>
          </w:rPr>
          <w:id w:val="1434403118"/>
          <w:placeholder>
            <w:docPart w:val="95EE5FF8FB2B4F5F91FAE17D443DB80A"/>
          </w:placeholder>
          <w:date w:fullDate="2024-02-20T00:00:00Z">
            <w:dateFormat w:val="dd/MM/yyyy"/>
            <w:lid w:val="es-CR"/>
            <w:storeMappedDataAs w:val="dateTime"/>
            <w:calendar w:val="gregorian"/>
          </w:date>
        </w:sdtPr>
        <w:sdtEndPr/>
        <w:sdtContent>
          <w:r w:rsidR="00124427">
            <w:rPr>
              <w:rFonts w:ascii="Arial" w:hAnsi="Arial" w:cs="Arial"/>
              <w:sz w:val="20"/>
              <w:szCs w:val="20"/>
              <w:lang w:val="es-CR"/>
            </w:rPr>
            <w:t>20/02/2024</w:t>
          </w:r>
        </w:sdtContent>
      </w:sdt>
    </w:p>
    <w:p w14:paraId="7F2255D7" w14:textId="77777777" w:rsidR="000D22B3" w:rsidRPr="002242F0" w:rsidRDefault="000D22B3" w:rsidP="000D22B3">
      <w:pPr>
        <w:shd w:val="clear" w:color="auto" w:fill="121E3C" w:themeFill="accent1" w:themeFillShade="BF"/>
        <w:jc w:val="both"/>
        <w:rPr>
          <w:rFonts w:ascii="Arial" w:hAnsi="Arial" w:cs="Arial"/>
          <w:b/>
          <w:color w:val="FFFFFF" w:themeColor="background1"/>
          <w:sz w:val="20"/>
          <w:szCs w:val="20"/>
          <w:u w:val="single"/>
        </w:rPr>
      </w:pPr>
      <w:r w:rsidRPr="002242F0">
        <w:rPr>
          <w:rFonts w:ascii="Arial" w:hAnsi="Arial" w:cs="Arial"/>
          <w:b/>
          <w:color w:val="FFFFFF" w:themeColor="background1"/>
          <w:sz w:val="20"/>
          <w:szCs w:val="20"/>
          <w:u w:val="single"/>
        </w:rPr>
        <w:t>I.  DATOS GENERALES</w:t>
      </w:r>
    </w:p>
    <w:p w14:paraId="63441363" w14:textId="5C683988" w:rsidR="000D22B3" w:rsidRPr="00027198" w:rsidRDefault="000D22B3" w:rsidP="000D22B3">
      <w:pPr>
        <w:spacing w:line="240" w:lineRule="auto"/>
        <w:jc w:val="both"/>
        <w:rPr>
          <w:rFonts w:ascii="Arial" w:hAnsi="Arial" w:cs="Arial"/>
          <w:sz w:val="20"/>
          <w:szCs w:val="20"/>
        </w:rPr>
      </w:pPr>
      <w:r w:rsidRPr="00027198">
        <w:rPr>
          <w:rFonts w:ascii="Arial" w:hAnsi="Arial" w:cs="Arial"/>
          <w:sz w:val="20"/>
          <w:szCs w:val="20"/>
        </w:rPr>
        <w:t>CENTRO EDUCATIVO: ____________________________</w:t>
      </w:r>
      <w:r>
        <w:rPr>
          <w:rFonts w:ascii="Arial" w:hAnsi="Arial" w:cs="Arial"/>
          <w:sz w:val="20"/>
          <w:szCs w:val="20"/>
        </w:rPr>
        <w:t>_____</w:t>
      </w:r>
      <w:r w:rsidRPr="00027198">
        <w:rPr>
          <w:rFonts w:ascii="Arial" w:hAnsi="Arial" w:cs="Arial"/>
          <w:sz w:val="20"/>
          <w:szCs w:val="20"/>
        </w:rPr>
        <w:t>________</w:t>
      </w:r>
      <w:r>
        <w:rPr>
          <w:rFonts w:ascii="Arial" w:hAnsi="Arial" w:cs="Arial"/>
          <w:sz w:val="20"/>
          <w:szCs w:val="20"/>
        </w:rPr>
        <w:t>_____</w:t>
      </w:r>
      <w:r w:rsidRPr="00027198">
        <w:rPr>
          <w:rFonts w:ascii="Arial" w:hAnsi="Arial" w:cs="Arial"/>
          <w:sz w:val="20"/>
          <w:szCs w:val="20"/>
        </w:rPr>
        <w:t>____</w:t>
      </w:r>
      <w:r w:rsidR="002468D5" w:rsidRPr="00027198">
        <w:rPr>
          <w:rFonts w:ascii="Arial" w:hAnsi="Arial" w:cs="Arial"/>
          <w:sz w:val="20"/>
          <w:szCs w:val="20"/>
        </w:rPr>
        <w:t xml:space="preserve">_ </w:t>
      </w:r>
      <w:r w:rsidR="002468D5">
        <w:rPr>
          <w:rFonts w:ascii="Arial" w:hAnsi="Arial" w:cs="Arial"/>
          <w:sz w:val="20"/>
          <w:szCs w:val="20"/>
        </w:rPr>
        <w:t>CÓDIGO</w:t>
      </w:r>
      <w:r w:rsidRPr="00027198">
        <w:rPr>
          <w:rFonts w:ascii="Arial" w:hAnsi="Arial" w:cs="Arial"/>
          <w:sz w:val="20"/>
          <w:szCs w:val="20"/>
        </w:rPr>
        <w:t>: _______</w:t>
      </w:r>
      <w:r>
        <w:rPr>
          <w:rFonts w:ascii="Arial" w:hAnsi="Arial" w:cs="Arial"/>
          <w:sz w:val="20"/>
          <w:szCs w:val="20"/>
        </w:rPr>
        <w:t>_</w:t>
      </w:r>
      <w:r w:rsidRPr="00027198">
        <w:rPr>
          <w:rFonts w:ascii="Arial" w:hAnsi="Arial" w:cs="Arial"/>
          <w:sz w:val="20"/>
          <w:szCs w:val="20"/>
        </w:rPr>
        <w:t>______</w:t>
      </w:r>
    </w:p>
    <w:p w14:paraId="45A8A796" w14:textId="77777777" w:rsidR="000D22B3" w:rsidRPr="00027198" w:rsidRDefault="000D22B3" w:rsidP="000D22B3">
      <w:pPr>
        <w:tabs>
          <w:tab w:val="left" w:pos="7088"/>
        </w:tabs>
        <w:spacing w:line="240" w:lineRule="auto"/>
        <w:jc w:val="both"/>
        <w:rPr>
          <w:rFonts w:ascii="Arial" w:hAnsi="Arial" w:cs="Arial"/>
          <w:sz w:val="20"/>
          <w:szCs w:val="20"/>
        </w:rPr>
      </w:pPr>
      <w:r w:rsidRPr="00027198">
        <w:rPr>
          <w:rFonts w:ascii="Arial" w:hAnsi="Arial" w:cs="Arial"/>
          <w:sz w:val="20"/>
          <w:szCs w:val="20"/>
        </w:rPr>
        <w:t>DIRECCIÓN REGIONAL: ____________________________</w:t>
      </w:r>
      <w:r>
        <w:rPr>
          <w:rFonts w:ascii="Arial" w:hAnsi="Arial" w:cs="Arial"/>
          <w:sz w:val="20"/>
          <w:szCs w:val="20"/>
        </w:rPr>
        <w:t>_____</w:t>
      </w:r>
      <w:r w:rsidRPr="00027198">
        <w:rPr>
          <w:rFonts w:ascii="Arial" w:hAnsi="Arial" w:cs="Arial"/>
          <w:sz w:val="20"/>
          <w:szCs w:val="20"/>
        </w:rPr>
        <w:t>____________</w:t>
      </w:r>
      <w:r>
        <w:rPr>
          <w:rFonts w:ascii="Arial" w:hAnsi="Arial" w:cs="Arial"/>
          <w:sz w:val="20"/>
          <w:szCs w:val="20"/>
        </w:rPr>
        <w:t>_____</w:t>
      </w:r>
      <w:r w:rsidRPr="00027198">
        <w:rPr>
          <w:rFonts w:ascii="Arial" w:hAnsi="Arial" w:cs="Arial"/>
          <w:sz w:val="20"/>
          <w:szCs w:val="20"/>
        </w:rPr>
        <w:t xml:space="preserve"> CIRCUITO: ________</w:t>
      </w:r>
      <w:r>
        <w:rPr>
          <w:rFonts w:ascii="Arial" w:hAnsi="Arial" w:cs="Arial"/>
          <w:sz w:val="20"/>
          <w:szCs w:val="20"/>
        </w:rPr>
        <w:t>__</w:t>
      </w:r>
      <w:r w:rsidRPr="00027198">
        <w:rPr>
          <w:rFonts w:ascii="Arial" w:hAnsi="Arial" w:cs="Arial"/>
          <w:sz w:val="20"/>
          <w:szCs w:val="20"/>
        </w:rPr>
        <w:t>___</w:t>
      </w:r>
    </w:p>
    <w:p w14:paraId="72321189" w14:textId="77777777" w:rsidR="000D22B3" w:rsidRDefault="000D22B3" w:rsidP="000D22B3">
      <w:pPr>
        <w:tabs>
          <w:tab w:val="left" w:pos="7088"/>
        </w:tabs>
        <w:spacing w:line="240" w:lineRule="auto"/>
        <w:jc w:val="both"/>
        <w:rPr>
          <w:rFonts w:ascii="Arial" w:hAnsi="Arial" w:cs="Arial"/>
          <w:sz w:val="20"/>
          <w:szCs w:val="20"/>
        </w:rPr>
      </w:pPr>
      <w:r w:rsidRPr="00027198">
        <w:rPr>
          <w:rFonts w:ascii="Arial" w:hAnsi="Arial" w:cs="Arial"/>
          <w:sz w:val="20"/>
          <w:szCs w:val="20"/>
        </w:rPr>
        <w:t xml:space="preserve">TELÉFONO: __________ CORREO ELECTRÓNICO </w:t>
      </w:r>
      <w:r w:rsidRPr="00027198">
        <w:rPr>
          <w:rFonts w:ascii="Arial" w:hAnsi="Arial" w:cs="Arial"/>
          <w:b/>
          <w:sz w:val="20"/>
          <w:szCs w:val="20"/>
          <w:u w:val="single"/>
        </w:rPr>
        <w:t>OFICIAL</w:t>
      </w:r>
      <w:r w:rsidRPr="00027198">
        <w:rPr>
          <w:rFonts w:ascii="Arial" w:hAnsi="Arial" w:cs="Arial"/>
          <w:sz w:val="20"/>
          <w:szCs w:val="20"/>
        </w:rPr>
        <w:t xml:space="preserve"> (MEP): ______________</w:t>
      </w:r>
      <w:r>
        <w:rPr>
          <w:rFonts w:ascii="Arial" w:hAnsi="Arial" w:cs="Arial"/>
          <w:sz w:val="20"/>
          <w:szCs w:val="20"/>
        </w:rPr>
        <w:t>______</w:t>
      </w:r>
      <w:r w:rsidRPr="00027198">
        <w:rPr>
          <w:rFonts w:ascii="Arial" w:hAnsi="Arial" w:cs="Arial"/>
          <w:sz w:val="20"/>
          <w:szCs w:val="20"/>
        </w:rPr>
        <w:t>__________________</w:t>
      </w:r>
    </w:p>
    <w:p w14:paraId="05D7B221" w14:textId="77777777" w:rsidR="000D22B3" w:rsidRDefault="000D22B3" w:rsidP="000D22B3">
      <w:pPr>
        <w:spacing w:after="0" w:line="240" w:lineRule="auto"/>
        <w:jc w:val="both"/>
        <w:rPr>
          <w:rFonts w:ascii="Arial" w:hAnsi="Arial" w:cs="Arial"/>
          <w:sz w:val="20"/>
          <w:szCs w:val="20"/>
        </w:rPr>
      </w:pPr>
      <w:r w:rsidRPr="00027198">
        <w:rPr>
          <w:rFonts w:ascii="Arial" w:hAnsi="Arial" w:cs="Arial"/>
          <w:sz w:val="20"/>
          <w:szCs w:val="20"/>
        </w:rPr>
        <w:t>Nº CÉDULA JURÍDICA DE LA JUNTA: ___________________________________________________</w:t>
      </w:r>
    </w:p>
    <w:p w14:paraId="3ED94B1E" w14:textId="77777777" w:rsidR="000D22B3" w:rsidRPr="00027198" w:rsidRDefault="000D22B3" w:rsidP="000D22B3">
      <w:pPr>
        <w:spacing w:after="0" w:line="240" w:lineRule="auto"/>
        <w:jc w:val="both"/>
        <w:rPr>
          <w:rFonts w:ascii="Arial" w:hAnsi="Arial" w:cs="Arial"/>
          <w:sz w:val="20"/>
          <w:szCs w:val="20"/>
        </w:rPr>
      </w:pPr>
    </w:p>
    <w:p w14:paraId="078FE929" w14:textId="66DC0002" w:rsidR="004026C0" w:rsidRDefault="004026C0" w:rsidP="004026C0">
      <w:pPr>
        <w:spacing w:after="0" w:line="240" w:lineRule="auto"/>
        <w:jc w:val="both"/>
        <w:rPr>
          <w:rFonts w:ascii="Arial" w:hAnsi="Arial" w:cs="Arial"/>
          <w:sz w:val="20"/>
          <w:szCs w:val="20"/>
        </w:rPr>
      </w:pPr>
      <w:r w:rsidRPr="00C33478">
        <w:rPr>
          <w:rFonts w:ascii="Arial" w:hAnsi="Arial" w:cs="Arial"/>
          <w:sz w:val="20"/>
          <w:szCs w:val="20"/>
        </w:rPr>
        <w:t xml:space="preserve">HORARIO APROBADO DEL CENTRO EDUCATIVO: </w:t>
      </w:r>
      <w:r w:rsidRPr="00404A25">
        <w:rPr>
          <w:rFonts w:ascii="Arial" w:hAnsi="Arial" w:cs="Arial"/>
          <w:sz w:val="20"/>
          <w:szCs w:val="20"/>
        </w:rPr>
        <w:t>REGULA</w:t>
      </w:r>
      <w:r>
        <w:rPr>
          <w:rFonts w:ascii="Arial" w:hAnsi="Arial" w:cs="Arial"/>
          <w:sz w:val="20"/>
          <w:szCs w:val="20"/>
        </w:rPr>
        <w:t>R</w:t>
      </w:r>
      <w:r w:rsidRPr="00685E0F">
        <w:rPr>
          <w:rFonts w:ascii="Arial" w:hAnsi="Arial" w:cs="Arial"/>
        </w:rPr>
        <w:t xml:space="preserve"> </w:t>
      </w:r>
      <w:sdt>
        <w:sdtPr>
          <w:rPr>
            <w:rFonts w:ascii="Arial" w:hAnsi="Arial" w:cs="Arial"/>
          </w:rPr>
          <w:id w:val="-249120280"/>
          <w14:checkbox>
            <w14:checked w14:val="0"/>
            <w14:checkedState w14:val="2612" w14:font="MS Gothic"/>
            <w14:uncheckedState w14:val="2610" w14:font="MS Gothic"/>
          </w14:checkbox>
        </w:sdtPr>
        <w:sdtEndPr/>
        <w:sdtContent>
          <w:r w:rsidR="004236C1">
            <w:rPr>
              <w:rFonts w:ascii="MS Gothic" w:eastAsia="MS Gothic" w:hAnsi="MS Gothic" w:cs="Arial" w:hint="eastAsia"/>
            </w:rPr>
            <w:t>☐</w:t>
          </w:r>
        </w:sdtContent>
      </w:sdt>
      <w:r w:rsidRPr="00404A25">
        <w:rPr>
          <w:rFonts w:ascii="Arial" w:hAnsi="Arial" w:cs="Arial"/>
          <w:sz w:val="20"/>
          <w:szCs w:val="20"/>
        </w:rPr>
        <w:t xml:space="preserve"> ALTERNO</w:t>
      </w:r>
      <w:r w:rsidRPr="00685E0F">
        <w:rPr>
          <w:rFonts w:ascii="Arial" w:hAnsi="Arial" w:cs="Arial"/>
        </w:rPr>
        <w:t xml:space="preserve"> </w:t>
      </w:r>
      <w:sdt>
        <w:sdtPr>
          <w:rPr>
            <w:rFonts w:ascii="Arial" w:hAnsi="Arial" w:cs="Arial"/>
          </w:rPr>
          <w:id w:val="699822797"/>
          <w14:checkbox>
            <w14:checked w14:val="0"/>
            <w14:checkedState w14:val="2612" w14:font="MS Gothic"/>
            <w14:uncheckedState w14:val="2610" w14:font="MS Gothic"/>
          </w14:checkbox>
        </w:sdtPr>
        <w:sdtEndPr/>
        <w:sdtContent>
          <w:r w:rsidR="004236C1">
            <w:rPr>
              <w:rFonts w:ascii="MS Gothic" w:eastAsia="MS Gothic" w:hAnsi="MS Gothic" w:cs="Arial" w:hint="eastAsia"/>
            </w:rPr>
            <w:t>☐</w:t>
          </w:r>
        </w:sdtContent>
      </w:sdt>
      <w:r w:rsidRPr="00404A25">
        <w:rPr>
          <w:rFonts w:ascii="Arial" w:hAnsi="Arial" w:cs="Arial"/>
          <w:sz w:val="20"/>
          <w:szCs w:val="20"/>
        </w:rPr>
        <w:t xml:space="preserve"> TRIPLE JORNADA</w:t>
      </w:r>
      <w:r w:rsidRPr="00685E0F">
        <w:rPr>
          <w:rFonts w:ascii="Arial" w:hAnsi="Arial" w:cs="Arial"/>
        </w:rPr>
        <w:t xml:space="preserve"> </w:t>
      </w:r>
      <w:sdt>
        <w:sdtPr>
          <w:rPr>
            <w:rFonts w:ascii="Arial" w:hAnsi="Arial" w:cs="Arial"/>
          </w:rPr>
          <w:id w:val="1300194032"/>
          <w14:checkbox>
            <w14:checked w14:val="1"/>
            <w14:checkedState w14:val="2612" w14:font="MS Gothic"/>
            <w14:uncheckedState w14:val="2610" w14:font="MS Gothic"/>
          </w14:checkbox>
        </w:sdtPr>
        <w:sdtEndPr/>
        <w:sdtContent>
          <w:r w:rsidR="004236C1">
            <w:rPr>
              <w:rFonts w:ascii="MS Gothic" w:eastAsia="MS Gothic" w:hAnsi="MS Gothic" w:cs="Arial" w:hint="eastAsia"/>
            </w:rPr>
            <w:t>☒</w:t>
          </w:r>
        </w:sdtContent>
      </w:sdt>
    </w:p>
    <w:p w14:paraId="2A4B952A" w14:textId="77777777" w:rsidR="000D22B3" w:rsidRPr="002242F0" w:rsidRDefault="000D22B3" w:rsidP="000D22B3">
      <w:pPr>
        <w:spacing w:after="0" w:line="240" w:lineRule="auto"/>
        <w:rPr>
          <w:rFonts w:ascii="Arial" w:hAnsi="Arial" w:cs="Arial"/>
          <w:b/>
          <w:bCs/>
          <w:sz w:val="20"/>
          <w:szCs w:val="20"/>
          <w:u w:val="single"/>
        </w:rPr>
      </w:pPr>
    </w:p>
    <w:p w14:paraId="30A64473" w14:textId="77777777" w:rsidR="000D22B3" w:rsidRPr="002242F0" w:rsidRDefault="000D22B3" w:rsidP="000D22B3">
      <w:pPr>
        <w:shd w:val="clear" w:color="auto" w:fill="121E3C" w:themeFill="accent1" w:themeFillShade="BF"/>
        <w:jc w:val="both"/>
        <w:rPr>
          <w:rFonts w:ascii="Arial" w:hAnsi="Arial" w:cs="Arial"/>
          <w:b/>
          <w:color w:val="FFFFFF" w:themeColor="background1"/>
          <w:sz w:val="20"/>
          <w:szCs w:val="20"/>
          <w:u w:val="single"/>
        </w:rPr>
      </w:pPr>
      <w:r w:rsidRPr="002242F0">
        <w:rPr>
          <w:rFonts w:ascii="Arial" w:hAnsi="Arial" w:cs="Arial"/>
          <w:b/>
          <w:color w:val="FFFFFF" w:themeColor="background1"/>
          <w:sz w:val="20"/>
          <w:szCs w:val="20"/>
          <w:u w:val="single"/>
        </w:rPr>
        <w:t>II. TIPO DE SOLICITUD (Puede marcar datos tanto en la opción 1 como la 2, según necesidades del CE):</w:t>
      </w:r>
    </w:p>
    <w:p w14:paraId="759CC199" w14:textId="77777777" w:rsidR="000D22B3" w:rsidRDefault="000D22B3" w:rsidP="000D22B3">
      <w:pPr>
        <w:spacing w:after="0" w:line="240" w:lineRule="auto"/>
        <w:rPr>
          <w:rFonts w:ascii="Arial" w:hAnsi="Arial" w:cs="Arial"/>
          <w:b/>
          <w:bCs/>
          <w:sz w:val="20"/>
          <w:szCs w:val="20"/>
        </w:rPr>
      </w:pPr>
      <w:r w:rsidRPr="0036569B">
        <w:rPr>
          <w:rFonts w:ascii="Arial" w:hAnsi="Arial" w:cs="Arial"/>
          <w:b/>
          <w:bCs/>
          <w:sz w:val="20"/>
          <w:szCs w:val="20"/>
        </w:rPr>
        <w:t xml:space="preserve">(En caso de marcar </w:t>
      </w:r>
      <w:r w:rsidRPr="002B3A6E">
        <w:rPr>
          <w:rFonts w:ascii="Arial" w:hAnsi="Arial" w:cs="Arial"/>
          <w:b/>
          <w:bCs/>
          <w:sz w:val="20"/>
          <w:szCs w:val="20"/>
          <w:u w:val="single"/>
        </w:rPr>
        <w:t>sí en el punto 1</w:t>
      </w:r>
      <w:r w:rsidRPr="0036569B">
        <w:rPr>
          <w:rFonts w:ascii="Arial" w:hAnsi="Arial" w:cs="Arial"/>
          <w:b/>
          <w:bCs/>
          <w:sz w:val="20"/>
          <w:szCs w:val="20"/>
        </w:rPr>
        <w:t>, deben adjuntar los contratos vigentes)</w:t>
      </w:r>
    </w:p>
    <w:p w14:paraId="46B1CAB2" w14:textId="77777777" w:rsidR="00D01259" w:rsidRDefault="00D01259" w:rsidP="000D22B3">
      <w:pPr>
        <w:spacing w:after="0" w:line="240" w:lineRule="auto"/>
        <w:rPr>
          <w:rFonts w:ascii="Arial" w:hAnsi="Arial" w:cs="Arial"/>
          <w:b/>
          <w:bCs/>
          <w:sz w:val="20"/>
          <w:szCs w:val="20"/>
        </w:rPr>
      </w:pPr>
    </w:p>
    <w:tbl>
      <w:tblPr>
        <w:tblStyle w:val="Tablaconcuadrcula"/>
        <w:tblW w:w="10485" w:type="dxa"/>
        <w:tblLook w:val="04A0" w:firstRow="1" w:lastRow="0" w:firstColumn="1" w:lastColumn="0" w:noHBand="0" w:noVBand="1"/>
      </w:tblPr>
      <w:tblGrid>
        <w:gridCol w:w="5382"/>
        <w:gridCol w:w="5103"/>
      </w:tblGrid>
      <w:tr w:rsidR="00211FDD" w:rsidRPr="00D202B1" w14:paraId="103474F1" w14:textId="63FBCEFB" w:rsidTr="00C57B77">
        <w:trPr>
          <w:trHeight w:val="789"/>
        </w:trPr>
        <w:tc>
          <w:tcPr>
            <w:tcW w:w="5382" w:type="dxa"/>
          </w:tcPr>
          <w:p w14:paraId="0C456B60" w14:textId="77777777" w:rsidR="00211FDD" w:rsidRDefault="00211FDD" w:rsidP="00211FDD">
            <w:pPr>
              <w:jc w:val="both"/>
              <w:rPr>
                <w:rFonts w:ascii="Arial" w:hAnsi="Arial" w:cs="Arial"/>
              </w:rPr>
            </w:pPr>
            <w:bookmarkStart w:id="0" w:name="_Hlk157015607"/>
            <w:r>
              <w:rPr>
                <w:rFonts w:ascii="Arial" w:hAnsi="Arial" w:cs="Arial"/>
              </w:rPr>
              <w:t>1. ACTUALIZACIÓN DE SUBSIDIOS PANEA:</w:t>
            </w:r>
          </w:p>
          <w:p w14:paraId="61056500" w14:textId="512BEA04" w:rsidR="00211FDD" w:rsidRDefault="00211FDD" w:rsidP="00211FDD">
            <w:pPr>
              <w:rPr>
                <w:rFonts w:ascii="Arial" w:hAnsi="Arial" w:cs="Arial"/>
              </w:rPr>
            </w:pPr>
          </w:p>
        </w:tc>
        <w:tc>
          <w:tcPr>
            <w:tcW w:w="5103" w:type="dxa"/>
          </w:tcPr>
          <w:p w14:paraId="1EE708EB" w14:textId="3B938C3F" w:rsidR="00211FDD" w:rsidRDefault="00E91AEE" w:rsidP="00211FDD">
            <w:pPr>
              <w:jc w:val="both"/>
              <w:rPr>
                <w:rFonts w:ascii="Arial" w:hAnsi="Arial" w:cs="Arial"/>
                <w:sz w:val="22"/>
                <w:szCs w:val="22"/>
              </w:rPr>
            </w:pPr>
            <w:r>
              <w:rPr>
                <w:rFonts w:ascii="Arial" w:eastAsiaTheme="minorHAnsi" w:hAnsi="Arial" w:cs="Arial"/>
                <w:lang w:eastAsia="en-US"/>
              </w:rPr>
              <w:object w:dxaOrig="225" w:dyaOrig="225" w14:anchorId="4C70C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1pt;height:24.5pt" o:ole="">
                  <v:imagedata r:id="rId8" o:title=""/>
                </v:shape>
                <w:control r:id="rId9" w:name="OptionButton1" w:shapeid="_x0000_i1041"/>
              </w:object>
            </w:r>
            <w:r w:rsidR="00211FDD" w:rsidRPr="00EC7000">
              <w:rPr>
                <w:rFonts w:ascii="Arial" w:hAnsi="Arial" w:cs="Arial"/>
              </w:rPr>
              <w:t>CÚANTOS REQUIERE MANTENER</w:t>
            </w:r>
            <w:r w:rsidR="00D05E14">
              <w:rPr>
                <w:rFonts w:ascii="Arial" w:hAnsi="Arial" w:cs="Arial"/>
                <w:sz w:val="22"/>
                <w:szCs w:val="22"/>
              </w:rPr>
              <w:t>____</w:t>
            </w:r>
          </w:p>
          <w:p w14:paraId="6E98E01A" w14:textId="426A976D" w:rsidR="00211FDD" w:rsidRDefault="009077B4" w:rsidP="00211FDD">
            <w:pPr>
              <w:jc w:val="both"/>
              <w:rPr>
                <w:rFonts w:ascii="Arial" w:hAnsi="Arial" w:cs="Arial"/>
                <w:sz w:val="22"/>
                <w:szCs w:val="22"/>
              </w:rPr>
            </w:pPr>
            <w:r>
              <w:rPr>
                <w:rFonts w:ascii="Arial" w:eastAsiaTheme="minorHAnsi" w:hAnsi="Arial" w:cs="Arial"/>
                <w:lang w:eastAsia="en-US"/>
              </w:rPr>
              <w:object w:dxaOrig="225" w:dyaOrig="225" w14:anchorId="23C5212A">
                <v:shape id="_x0000_i1043" type="#_x0000_t75" style="width:40.5pt;height:17pt" o:ole="">
                  <v:imagedata r:id="rId10" o:title=""/>
                </v:shape>
                <w:control r:id="rId11" w:name="OptionButton2" w:shapeid="_x0000_i1043"/>
              </w:object>
            </w:r>
          </w:p>
          <w:p w14:paraId="4E406FA4" w14:textId="77777777" w:rsidR="00211FDD" w:rsidRDefault="00211FDD" w:rsidP="00840062">
            <w:pPr>
              <w:jc w:val="right"/>
              <w:rPr>
                <w:rFonts w:ascii="Arial" w:hAnsi="Arial" w:cs="Arial"/>
              </w:rPr>
            </w:pPr>
          </w:p>
        </w:tc>
      </w:tr>
      <w:tr w:rsidR="00FE539E" w:rsidRPr="00D202B1" w14:paraId="672BB069" w14:textId="77777777" w:rsidTr="00C57B77">
        <w:trPr>
          <w:trHeight w:val="826"/>
        </w:trPr>
        <w:tc>
          <w:tcPr>
            <w:tcW w:w="5382" w:type="dxa"/>
          </w:tcPr>
          <w:p w14:paraId="501E7F91" w14:textId="77777777" w:rsidR="00FE539E" w:rsidRDefault="00FE539E" w:rsidP="00FE539E">
            <w:pPr>
              <w:spacing w:before="240"/>
              <w:ind w:firstLine="31"/>
              <w:rPr>
                <w:rFonts w:ascii="Arial" w:hAnsi="Arial" w:cs="Arial"/>
              </w:rPr>
            </w:pPr>
            <w:r>
              <w:rPr>
                <w:rFonts w:ascii="Arial" w:hAnsi="Arial" w:cs="Arial"/>
              </w:rPr>
              <w:t xml:space="preserve">2. AUMENTO O NUEVOS SUBSIDIOS PANEA PARA EL </w:t>
            </w:r>
            <w:commentRangeStart w:id="1"/>
            <w:r>
              <w:rPr>
                <w:rFonts w:ascii="Arial" w:hAnsi="Arial" w:cs="Arial"/>
              </w:rPr>
              <w:t>2024</w:t>
            </w:r>
            <w:commentRangeEnd w:id="1"/>
            <w:r w:rsidR="00BF0DCE">
              <w:rPr>
                <w:rStyle w:val="Refdecomentario"/>
                <w:rFonts w:asciiTheme="minorHAnsi" w:eastAsiaTheme="minorHAnsi" w:hAnsiTheme="minorHAnsi" w:cstheme="minorBidi"/>
                <w:lang w:eastAsia="en-US"/>
              </w:rPr>
              <w:commentReference w:id="1"/>
            </w:r>
            <w:r w:rsidRPr="00027198">
              <w:rPr>
                <w:rFonts w:ascii="Arial" w:hAnsi="Arial" w:cs="Arial"/>
              </w:rPr>
              <w:t xml:space="preserve">: </w:t>
            </w:r>
            <w:r>
              <w:rPr>
                <w:rFonts w:ascii="Arial" w:hAnsi="Arial" w:cs="Arial"/>
              </w:rPr>
              <w:t xml:space="preserve"> </w:t>
            </w:r>
          </w:p>
          <w:p w14:paraId="78A2A9CF" w14:textId="77777777" w:rsidR="00FE539E" w:rsidRDefault="00FE539E" w:rsidP="00211FDD">
            <w:pPr>
              <w:jc w:val="both"/>
              <w:rPr>
                <w:rFonts w:ascii="Arial" w:hAnsi="Arial" w:cs="Arial"/>
              </w:rPr>
            </w:pPr>
          </w:p>
        </w:tc>
        <w:tc>
          <w:tcPr>
            <w:tcW w:w="5103" w:type="dxa"/>
          </w:tcPr>
          <w:p w14:paraId="65FAC454" w14:textId="3AC4FC51" w:rsidR="00841C50" w:rsidRDefault="009077B4" w:rsidP="00211FDD">
            <w:pPr>
              <w:jc w:val="both"/>
              <w:rPr>
                <w:rFonts w:ascii="Arial" w:hAnsi="Arial" w:cs="Arial"/>
              </w:rPr>
            </w:pPr>
            <w:r>
              <w:rPr>
                <w:rFonts w:ascii="Arial" w:eastAsiaTheme="minorHAnsi" w:hAnsi="Arial" w:cs="Arial"/>
                <w:lang w:eastAsia="en-US"/>
              </w:rPr>
              <w:object w:dxaOrig="225" w:dyaOrig="225" w14:anchorId="7A9924CA">
                <v:shape id="_x0000_i1045" type="#_x0000_t75" style="width:35pt;height:28.5pt" o:ole="">
                  <v:imagedata r:id="rId16" o:title=""/>
                </v:shape>
                <w:control r:id="rId17" w:name="OptionButton3" w:shapeid="_x0000_i1045"/>
              </w:object>
            </w:r>
            <w:r w:rsidR="00A00D9A">
              <w:rPr>
                <w:rFonts w:ascii="Arial" w:hAnsi="Arial" w:cs="Arial"/>
              </w:rPr>
              <w:t xml:space="preserve">  </w:t>
            </w:r>
            <w:r w:rsidR="00FE539E" w:rsidRPr="00027198">
              <w:rPr>
                <w:rFonts w:ascii="Arial" w:hAnsi="Arial" w:cs="Arial"/>
              </w:rPr>
              <w:t>CUÁNT</w:t>
            </w:r>
            <w:r w:rsidR="00FE539E">
              <w:rPr>
                <w:rFonts w:ascii="Arial" w:hAnsi="Arial" w:cs="Arial"/>
              </w:rPr>
              <w:t>O</w:t>
            </w:r>
            <w:r w:rsidR="00FE539E" w:rsidRPr="00027198">
              <w:rPr>
                <w:rFonts w:ascii="Arial" w:hAnsi="Arial" w:cs="Arial"/>
              </w:rPr>
              <w:t>S</w:t>
            </w:r>
            <w:r w:rsidR="00FE539E">
              <w:rPr>
                <w:rFonts w:ascii="Arial" w:hAnsi="Arial" w:cs="Arial"/>
              </w:rPr>
              <w:t xml:space="preserve"> REQUIEREN</w:t>
            </w:r>
            <w:r w:rsidR="00FE539E" w:rsidRPr="00027198">
              <w:rPr>
                <w:rFonts w:ascii="Arial" w:hAnsi="Arial" w:cs="Arial"/>
              </w:rPr>
              <w:t>: __</w:t>
            </w:r>
            <w:r w:rsidR="00FE539E">
              <w:rPr>
                <w:rFonts w:ascii="Arial" w:hAnsi="Arial" w:cs="Arial"/>
              </w:rPr>
              <w:t>__</w:t>
            </w:r>
            <w:r w:rsidR="00FE539E" w:rsidRPr="00027198">
              <w:rPr>
                <w:rFonts w:ascii="Arial" w:hAnsi="Arial" w:cs="Arial"/>
              </w:rPr>
              <w:t>__</w:t>
            </w:r>
          </w:p>
          <w:p w14:paraId="135962B0" w14:textId="3B9C311E" w:rsidR="00FE539E" w:rsidRPr="00D202B1" w:rsidRDefault="009077B4" w:rsidP="00211FDD">
            <w:pPr>
              <w:jc w:val="both"/>
              <w:rPr>
                <w:rFonts w:ascii="Arial" w:hAnsi="Arial" w:cs="Arial"/>
                <w:sz w:val="24"/>
                <w:szCs w:val="24"/>
              </w:rPr>
            </w:pPr>
            <w:r>
              <w:rPr>
                <w:rFonts w:ascii="Arial" w:eastAsiaTheme="minorHAnsi" w:hAnsi="Arial" w:cs="Arial"/>
                <w:sz w:val="24"/>
                <w:szCs w:val="24"/>
                <w:lang w:eastAsia="en-US"/>
              </w:rPr>
              <w:object w:dxaOrig="225" w:dyaOrig="225" w14:anchorId="7ED55DF4">
                <v:shape id="_x0000_i1047" type="#_x0000_t75" style="width:43.5pt;height:22.5pt" o:ole="">
                  <v:imagedata r:id="rId18" o:title=""/>
                </v:shape>
                <w:control r:id="rId19" w:name="OptionButton4" w:shapeid="_x0000_i1047"/>
              </w:object>
            </w:r>
          </w:p>
        </w:tc>
      </w:tr>
      <w:tr w:rsidR="00FE539E" w:rsidRPr="00D202B1" w14:paraId="087AE8BA" w14:textId="77777777" w:rsidTr="00C57B77">
        <w:trPr>
          <w:trHeight w:val="1219"/>
        </w:trPr>
        <w:tc>
          <w:tcPr>
            <w:tcW w:w="5382" w:type="dxa"/>
          </w:tcPr>
          <w:p w14:paraId="68906854" w14:textId="1B337D1D" w:rsidR="00FE539E" w:rsidRDefault="00FE539E" w:rsidP="00FE539E">
            <w:pPr>
              <w:spacing w:before="240"/>
              <w:ind w:firstLine="31"/>
              <w:rPr>
                <w:rFonts w:ascii="Arial" w:hAnsi="Arial" w:cs="Arial"/>
              </w:rPr>
            </w:pPr>
            <w:r w:rsidRPr="00027198">
              <w:rPr>
                <w:rFonts w:ascii="Arial" w:hAnsi="Arial" w:cs="Arial"/>
              </w:rPr>
              <w:t xml:space="preserve">TIENEN COCINEROS (AS) CON NOMBRAMIENTO </w:t>
            </w:r>
            <w:r w:rsidRPr="00027198">
              <w:rPr>
                <w:rFonts w:ascii="Arial" w:hAnsi="Arial" w:cs="Arial"/>
                <w:b/>
                <w:bCs/>
                <w:u w:val="single"/>
              </w:rPr>
              <w:t>POR PARTE DEL MEP</w:t>
            </w:r>
          </w:p>
        </w:tc>
        <w:tc>
          <w:tcPr>
            <w:tcW w:w="5103" w:type="dxa"/>
          </w:tcPr>
          <w:p w14:paraId="613DF93B" w14:textId="1AA0EC61" w:rsidR="00FE539E" w:rsidRDefault="00421717" w:rsidP="00211FDD">
            <w:pPr>
              <w:jc w:val="both"/>
              <w:rPr>
                <w:rFonts w:ascii="Arial" w:hAnsi="Arial" w:cs="Arial"/>
              </w:rPr>
            </w:pPr>
            <w:r>
              <w:rPr>
                <w:rFonts w:ascii="Arial" w:eastAsiaTheme="minorHAnsi" w:hAnsi="Arial" w:cs="Arial"/>
                <w:lang w:eastAsia="en-US"/>
              </w:rPr>
              <w:object w:dxaOrig="225" w:dyaOrig="225" w14:anchorId="4BF02F5A">
                <v:shape id="_x0000_i1049" type="#_x0000_t75" style="width:42pt;height:36.5pt" o:ole="">
                  <v:imagedata r:id="rId20" o:title=""/>
                </v:shape>
                <w:control r:id="rId21" w:name="OptionButton5" w:shapeid="_x0000_i1049"/>
              </w:object>
            </w:r>
            <w:r w:rsidR="00BB0A31">
              <w:rPr>
                <w:rFonts w:ascii="Arial" w:hAnsi="Arial" w:cs="Arial"/>
              </w:rPr>
              <w:t xml:space="preserve"> </w:t>
            </w:r>
            <w:r w:rsidR="00451CAC" w:rsidRPr="00027198">
              <w:rPr>
                <w:rFonts w:ascii="Arial" w:hAnsi="Arial" w:cs="Arial"/>
              </w:rPr>
              <w:t>CUÁNT</w:t>
            </w:r>
            <w:r w:rsidR="00451CAC">
              <w:rPr>
                <w:rFonts w:ascii="Arial" w:hAnsi="Arial" w:cs="Arial"/>
              </w:rPr>
              <w:t>O</w:t>
            </w:r>
            <w:r w:rsidR="00451CAC" w:rsidRPr="00027198">
              <w:rPr>
                <w:rFonts w:ascii="Arial" w:hAnsi="Arial" w:cs="Arial"/>
              </w:rPr>
              <w:t>S</w:t>
            </w:r>
            <w:r w:rsidR="00451CAC">
              <w:rPr>
                <w:rFonts w:ascii="Arial" w:hAnsi="Arial" w:cs="Arial"/>
              </w:rPr>
              <w:t>_</w:t>
            </w:r>
            <w:r w:rsidR="009445C6">
              <w:rPr>
                <w:rFonts w:ascii="Arial" w:hAnsi="Arial" w:cs="Arial"/>
              </w:rPr>
              <w:t>_</w:t>
            </w:r>
            <w:r w:rsidR="00451CAC">
              <w:rPr>
                <w:rFonts w:ascii="Arial" w:hAnsi="Arial" w:cs="Arial"/>
              </w:rPr>
              <w:t>_</w:t>
            </w:r>
            <w:r w:rsidR="00BB0A31">
              <w:rPr>
                <w:rFonts w:ascii="Arial" w:hAnsi="Arial" w:cs="Arial"/>
              </w:rPr>
              <w:t>__</w:t>
            </w:r>
            <w:r w:rsidR="00A00D9A">
              <w:rPr>
                <w:rFonts w:ascii="Arial" w:hAnsi="Arial" w:cs="Arial"/>
              </w:rPr>
              <w:t>___</w:t>
            </w:r>
          </w:p>
          <w:p w14:paraId="06FF3AAE" w14:textId="768805D1" w:rsidR="00841C50" w:rsidRPr="00D202B1" w:rsidRDefault="00A00D9A" w:rsidP="00A00D9A">
            <w:pPr>
              <w:jc w:val="both"/>
              <w:rPr>
                <w:rFonts w:ascii="Arial" w:hAnsi="Arial" w:cs="Arial"/>
                <w:sz w:val="24"/>
                <w:szCs w:val="24"/>
              </w:rPr>
            </w:pPr>
            <w:r>
              <w:rPr>
                <w:rFonts w:ascii="Arial" w:eastAsiaTheme="minorHAnsi" w:hAnsi="Arial" w:cs="Arial"/>
                <w:lang w:eastAsia="en-US"/>
              </w:rPr>
              <w:object w:dxaOrig="225" w:dyaOrig="225" w14:anchorId="743E72BC">
                <v:shape id="_x0000_i1051" type="#_x0000_t75" style="width:41.5pt;height:20.5pt" o:ole="">
                  <v:imagedata r:id="rId22" o:title=""/>
                </v:shape>
                <w:control r:id="rId23" w:name="OptionButton6" w:shapeid="_x0000_i1051"/>
              </w:object>
            </w:r>
          </w:p>
        </w:tc>
      </w:tr>
      <w:tr w:rsidR="00FE539E" w:rsidRPr="00D202B1" w14:paraId="3D983042" w14:textId="77777777" w:rsidTr="00C57B77">
        <w:trPr>
          <w:trHeight w:val="790"/>
        </w:trPr>
        <w:tc>
          <w:tcPr>
            <w:tcW w:w="5382" w:type="dxa"/>
          </w:tcPr>
          <w:p w14:paraId="007CAD98" w14:textId="1118EBA8" w:rsidR="00FE539E" w:rsidRPr="00027198" w:rsidRDefault="00FE539E" w:rsidP="00FE539E">
            <w:pPr>
              <w:spacing w:before="240"/>
              <w:ind w:firstLine="31"/>
              <w:rPr>
                <w:rFonts w:ascii="Arial" w:hAnsi="Arial" w:cs="Arial"/>
              </w:rPr>
            </w:pPr>
            <w:r w:rsidRPr="00027198">
              <w:rPr>
                <w:rFonts w:ascii="Arial" w:hAnsi="Arial" w:cs="Arial"/>
              </w:rPr>
              <w:t>TIENE</w:t>
            </w:r>
            <w:r>
              <w:rPr>
                <w:rFonts w:ascii="Arial" w:hAnsi="Arial" w:cs="Arial"/>
              </w:rPr>
              <w:t>N</w:t>
            </w:r>
            <w:r w:rsidRPr="00027198">
              <w:rPr>
                <w:rFonts w:ascii="Arial" w:hAnsi="Arial" w:cs="Arial"/>
              </w:rPr>
              <w:t xml:space="preserve"> COCINEROS</w:t>
            </w:r>
            <w:r>
              <w:rPr>
                <w:rFonts w:ascii="Arial" w:hAnsi="Arial" w:cs="Arial"/>
              </w:rPr>
              <w:t xml:space="preserve"> </w:t>
            </w:r>
            <w:r w:rsidRPr="00027198">
              <w:rPr>
                <w:rFonts w:ascii="Arial" w:hAnsi="Arial" w:cs="Arial"/>
              </w:rPr>
              <w:t xml:space="preserve">(AS) CON NOMBRAMIENTO </w:t>
            </w:r>
            <w:r w:rsidRPr="007C7E5B">
              <w:rPr>
                <w:rFonts w:ascii="Arial" w:hAnsi="Arial" w:cs="Arial"/>
              </w:rPr>
              <w:t>POR PARTE DEL MEP,</w:t>
            </w:r>
            <w:r w:rsidRPr="00027198">
              <w:rPr>
                <w:rFonts w:ascii="Arial" w:hAnsi="Arial" w:cs="Arial"/>
              </w:rPr>
              <w:t xml:space="preserve"> </w:t>
            </w:r>
            <w:r w:rsidRPr="00027198">
              <w:rPr>
                <w:rFonts w:ascii="Arial" w:hAnsi="Arial" w:cs="Arial"/>
                <w:b/>
                <w:bCs/>
                <w:u w:val="single"/>
              </w:rPr>
              <w:t>REUBICADOS</w:t>
            </w:r>
            <w:r w:rsidRPr="00027198">
              <w:rPr>
                <w:rFonts w:ascii="Arial" w:hAnsi="Arial" w:cs="Arial"/>
              </w:rPr>
              <w:t xml:space="preserve"> (</w:t>
            </w:r>
            <w:r>
              <w:rPr>
                <w:rFonts w:ascii="Arial" w:hAnsi="Arial" w:cs="Arial"/>
              </w:rPr>
              <w:t xml:space="preserve">que </w:t>
            </w:r>
            <w:r w:rsidRPr="00027198">
              <w:rPr>
                <w:rFonts w:ascii="Arial" w:hAnsi="Arial" w:cs="Arial"/>
              </w:rPr>
              <w:t>no hace funciones de cocinero)</w:t>
            </w:r>
            <w:r>
              <w:rPr>
                <w:rFonts w:ascii="Arial" w:hAnsi="Arial" w:cs="Arial"/>
              </w:rPr>
              <w:t xml:space="preserve"> </w:t>
            </w:r>
            <w:r>
              <w:rPr>
                <w:rFonts w:ascii="Arial" w:hAnsi="Arial" w:cs="Arial"/>
                <w:b/>
                <w:bCs/>
              </w:rPr>
              <w:t>r</w:t>
            </w:r>
            <w:r w:rsidRPr="00027198">
              <w:rPr>
                <w:rFonts w:ascii="Arial" w:hAnsi="Arial" w:cs="Arial"/>
                <w:b/>
                <w:bCs/>
              </w:rPr>
              <w:t>emitir adjunt</w:t>
            </w:r>
            <w:r>
              <w:rPr>
                <w:rFonts w:ascii="Arial" w:hAnsi="Arial" w:cs="Arial"/>
                <w:b/>
                <w:bCs/>
              </w:rPr>
              <w:t>a</w:t>
            </w:r>
            <w:r w:rsidRPr="00027198">
              <w:rPr>
                <w:rFonts w:ascii="Arial" w:hAnsi="Arial" w:cs="Arial"/>
                <w:b/>
                <w:bCs/>
              </w:rPr>
              <w:t xml:space="preserve"> la resolución Recursos Humanos</w:t>
            </w:r>
            <w:r>
              <w:rPr>
                <w:rFonts w:ascii="Arial" w:hAnsi="Arial" w:cs="Arial"/>
                <w:b/>
                <w:bCs/>
              </w:rPr>
              <w:t xml:space="preserve"> de la reubicación</w:t>
            </w:r>
            <w:r w:rsidR="005208FD">
              <w:rPr>
                <w:rFonts w:ascii="Arial" w:hAnsi="Arial" w:cs="Arial"/>
                <w:b/>
                <w:bCs/>
              </w:rPr>
              <w:t>, si marca S</w:t>
            </w:r>
            <w:r w:rsidR="002E3293">
              <w:rPr>
                <w:rFonts w:ascii="Arial" w:hAnsi="Arial" w:cs="Arial"/>
                <w:b/>
                <w:bCs/>
              </w:rPr>
              <w:t>Í</w:t>
            </w:r>
            <w:r w:rsidR="005208FD">
              <w:rPr>
                <w:rFonts w:ascii="Arial" w:hAnsi="Arial" w:cs="Arial"/>
                <w:b/>
                <w:bCs/>
              </w:rPr>
              <w:t>.</w:t>
            </w:r>
          </w:p>
        </w:tc>
        <w:tc>
          <w:tcPr>
            <w:tcW w:w="5103" w:type="dxa"/>
          </w:tcPr>
          <w:p w14:paraId="210EFC31" w14:textId="708B5A18" w:rsidR="00B81A3D" w:rsidRDefault="00A00D9A" w:rsidP="00211FDD">
            <w:pPr>
              <w:jc w:val="both"/>
              <w:rPr>
                <w:rFonts w:ascii="Arial" w:hAnsi="Arial" w:cs="Arial"/>
              </w:rPr>
            </w:pPr>
            <w:r>
              <w:rPr>
                <w:rFonts w:ascii="Arial" w:eastAsiaTheme="minorHAnsi" w:hAnsi="Arial" w:cs="Arial"/>
                <w:lang w:eastAsia="en-US"/>
              </w:rPr>
              <w:object w:dxaOrig="225" w:dyaOrig="225" w14:anchorId="03B14381">
                <v:shape id="_x0000_i1053" type="#_x0000_t75" style="width:32pt;height:18pt" o:ole="">
                  <v:imagedata r:id="rId24" o:title=""/>
                </v:shape>
                <w:control r:id="rId25" w:name="OptionButton7" w:shapeid="_x0000_i1053"/>
              </w:object>
            </w:r>
          </w:p>
          <w:p w14:paraId="4A1C5FE8" w14:textId="003DC3C1" w:rsidR="00A00D9A" w:rsidRPr="00B81A3D" w:rsidRDefault="00A00D9A" w:rsidP="00211FDD">
            <w:pPr>
              <w:jc w:val="both"/>
              <w:rPr>
                <w:rFonts w:ascii="Arial" w:hAnsi="Arial" w:cs="Arial"/>
              </w:rPr>
            </w:pPr>
            <w:r>
              <w:rPr>
                <w:rFonts w:ascii="Arial" w:eastAsiaTheme="minorHAnsi" w:hAnsi="Arial" w:cs="Arial"/>
                <w:lang w:eastAsia="en-US"/>
              </w:rPr>
              <w:object w:dxaOrig="225" w:dyaOrig="225" w14:anchorId="5C4F136A">
                <v:shape id="_x0000_i1055" type="#_x0000_t75" style="width:32pt;height:18pt" o:ole="">
                  <v:imagedata r:id="rId26" o:title=""/>
                </v:shape>
                <w:control r:id="rId27" w:name="OptionButton8" w:shapeid="_x0000_i1055"/>
              </w:object>
            </w:r>
          </w:p>
        </w:tc>
      </w:tr>
      <w:bookmarkEnd w:id="0"/>
    </w:tbl>
    <w:p w14:paraId="3965A113" w14:textId="4F5E6159" w:rsidR="000D22B3" w:rsidRPr="0036569B" w:rsidRDefault="000D22B3" w:rsidP="000D22B3">
      <w:pPr>
        <w:spacing w:after="0" w:line="240" w:lineRule="auto"/>
        <w:rPr>
          <w:rFonts w:ascii="Arial" w:hAnsi="Arial" w:cs="Arial"/>
          <w:b/>
          <w:bCs/>
          <w:sz w:val="10"/>
          <w:szCs w:val="10"/>
        </w:rPr>
      </w:pPr>
    </w:p>
    <w:p w14:paraId="0AE13284" w14:textId="77777777" w:rsidR="000D22B3" w:rsidRPr="0036569B" w:rsidRDefault="000D22B3" w:rsidP="000D22B3">
      <w:pPr>
        <w:spacing w:after="0" w:line="240" w:lineRule="auto"/>
        <w:rPr>
          <w:rFonts w:ascii="Arial" w:hAnsi="Arial" w:cs="Arial"/>
          <w:sz w:val="10"/>
          <w:szCs w:val="10"/>
        </w:rPr>
      </w:pPr>
    </w:p>
    <w:p w14:paraId="7C5BB8E8" w14:textId="77777777" w:rsidR="000D22B3" w:rsidRPr="002242F0" w:rsidRDefault="000D22B3" w:rsidP="000D22B3">
      <w:pPr>
        <w:shd w:val="clear" w:color="auto" w:fill="121E3C" w:themeFill="accent1" w:themeFillShade="BF"/>
        <w:jc w:val="both"/>
        <w:rPr>
          <w:rFonts w:ascii="Arial" w:hAnsi="Arial" w:cs="Arial"/>
          <w:b/>
          <w:color w:val="FFFFFF" w:themeColor="background1"/>
          <w:sz w:val="20"/>
          <w:szCs w:val="20"/>
          <w:u w:val="single"/>
        </w:rPr>
      </w:pPr>
      <w:r w:rsidRPr="002242F0">
        <w:rPr>
          <w:rFonts w:ascii="Arial" w:hAnsi="Arial" w:cs="Arial"/>
          <w:b/>
          <w:color w:val="FFFFFF" w:themeColor="background1"/>
          <w:sz w:val="20"/>
          <w:szCs w:val="20"/>
          <w:u w:val="single"/>
        </w:rPr>
        <w:t>III. GRUPO BENEFICIARIO (MARQUE CON X):</w:t>
      </w:r>
    </w:p>
    <w:tbl>
      <w:tblPr>
        <w:tblStyle w:val="Tablaconcuadrcula"/>
        <w:tblW w:w="0" w:type="auto"/>
        <w:tblLook w:val="04A0" w:firstRow="1" w:lastRow="0" w:firstColumn="1" w:lastColumn="0" w:noHBand="0" w:noVBand="1"/>
      </w:tblPr>
      <w:tblGrid>
        <w:gridCol w:w="562"/>
        <w:gridCol w:w="9905"/>
      </w:tblGrid>
      <w:tr w:rsidR="00E94BF2" w:rsidRPr="00301FC9" w14:paraId="489C50AC" w14:textId="77777777" w:rsidTr="00EE70E2">
        <w:tc>
          <w:tcPr>
            <w:tcW w:w="562" w:type="dxa"/>
          </w:tcPr>
          <w:p w14:paraId="22C0071E" w14:textId="649A3BA5" w:rsidR="00E94BF2" w:rsidRDefault="00124427" w:rsidP="000D22B3">
            <w:pPr>
              <w:tabs>
                <w:tab w:val="left" w:pos="567"/>
              </w:tabs>
              <w:jc w:val="both"/>
              <w:rPr>
                <w:rFonts w:ascii="Arial" w:hAnsi="Arial" w:cs="Arial"/>
              </w:rPr>
            </w:pPr>
            <w:sdt>
              <w:sdtPr>
                <w:rPr>
                  <w:rFonts w:ascii="Arial" w:hAnsi="Arial" w:cs="Arial"/>
                  <w:sz w:val="24"/>
                  <w:szCs w:val="24"/>
                </w:rPr>
                <w:id w:val="1488283649"/>
                <w14:checkbox>
                  <w14:checked w14:val="0"/>
                  <w14:checkedState w14:val="2612" w14:font="MS Gothic"/>
                  <w14:uncheckedState w14:val="2610" w14:font="MS Gothic"/>
                </w14:checkbox>
              </w:sdtPr>
              <w:sdtEndPr/>
              <w:sdtContent>
                <w:r w:rsidR="00C96FB7">
                  <w:rPr>
                    <w:rFonts w:ascii="MS Gothic" w:eastAsia="MS Gothic" w:hAnsi="MS Gothic" w:cs="Arial" w:hint="eastAsia"/>
                    <w:sz w:val="24"/>
                    <w:szCs w:val="24"/>
                  </w:rPr>
                  <w:t>☐</w:t>
                </w:r>
              </w:sdtContent>
            </w:sdt>
          </w:p>
        </w:tc>
        <w:tc>
          <w:tcPr>
            <w:tcW w:w="9905" w:type="dxa"/>
            <w:vAlign w:val="center"/>
          </w:tcPr>
          <w:p w14:paraId="3BDDD760" w14:textId="434934D3" w:rsidR="00E94BF2" w:rsidRPr="00E94BF2" w:rsidRDefault="00E94BF2" w:rsidP="00E94BF2">
            <w:pPr>
              <w:tabs>
                <w:tab w:val="left" w:pos="567"/>
              </w:tabs>
              <w:jc w:val="both"/>
              <w:rPr>
                <w:rFonts w:ascii="Arial" w:hAnsi="Arial" w:cs="Arial"/>
                <w:lang w:val="pt-BR"/>
              </w:rPr>
            </w:pPr>
            <w:r w:rsidRPr="00E94BF2">
              <w:rPr>
                <w:rFonts w:ascii="Arial" w:hAnsi="Arial" w:cs="Arial"/>
                <w:lang w:val="pt-BR"/>
              </w:rPr>
              <w:t xml:space="preserve">PRIMARIA I Y II CICLO </w:t>
            </w:r>
            <w:r w:rsidR="006F6871" w:rsidRPr="00E94BF2">
              <w:rPr>
                <w:rFonts w:ascii="Arial" w:hAnsi="Arial" w:cs="Arial"/>
                <w:lang w:val="pt-BR"/>
              </w:rPr>
              <w:t>O PREESCOLAR</w:t>
            </w:r>
            <w:r w:rsidRPr="00E94BF2">
              <w:rPr>
                <w:rFonts w:ascii="Arial" w:hAnsi="Arial" w:cs="Arial"/>
                <w:lang w:val="pt-BR"/>
              </w:rPr>
              <w:t xml:space="preserve"> INDEPENDIENTE.</w:t>
            </w:r>
          </w:p>
        </w:tc>
      </w:tr>
      <w:tr w:rsidR="00E94BF2" w14:paraId="0F91771E" w14:textId="77777777" w:rsidTr="00EE70E2">
        <w:tc>
          <w:tcPr>
            <w:tcW w:w="562" w:type="dxa"/>
          </w:tcPr>
          <w:p w14:paraId="2FCFA54F" w14:textId="6E5B4105" w:rsidR="00E94BF2" w:rsidRPr="00EC7000" w:rsidRDefault="00124427" w:rsidP="000D22B3">
            <w:pPr>
              <w:tabs>
                <w:tab w:val="left" w:pos="567"/>
              </w:tabs>
              <w:jc w:val="both"/>
              <w:rPr>
                <w:rFonts w:ascii="Arial" w:hAnsi="Arial" w:cs="Arial"/>
                <w:lang w:val="pt-BR"/>
              </w:rPr>
            </w:pPr>
            <w:sdt>
              <w:sdtPr>
                <w:rPr>
                  <w:rFonts w:ascii="Arial" w:hAnsi="Arial" w:cs="Arial"/>
                  <w:sz w:val="24"/>
                  <w:szCs w:val="24"/>
                </w:rPr>
                <w:id w:val="1992282105"/>
                <w14:checkbox>
                  <w14:checked w14:val="0"/>
                  <w14:checkedState w14:val="2612" w14:font="MS Gothic"/>
                  <w14:uncheckedState w14:val="2610" w14:font="MS Gothic"/>
                </w14:checkbox>
              </w:sdtPr>
              <w:sdtEndPr/>
              <w:sdtContent>
                <w:r w:rsidR="00C96FB7">
                  <w:rPr>
                    <w:rFonts w:ascii="MS Gothic" w:eastAsia="MS Gothic" w:hAnsi="MS Gothic" w:cs="Arial" w:hint="eastAsia"/>
                    <w:sz w:val="24"/>
                    <w:szCs w:val="24"/>
                  </w:rPr>
                  <w:t>☐</w:t>
                </w:r>
              </w:sdtContent>
            </w:sdt>
          </w:p>
        </w:tc>
        <w:tc>
          <w:tcPr>
            <w:tcW w:w="9905" w:type="dxa"/>
            <w:vAlign w:val="center"/>
          </w:tcPr>
          <w:p w14:paraId="4C05A4D6" w14:textId="492D828B" w:rsidR="00E94BF2" w:rsidRDefault="00E94BF2" w:rsidP="000D22B3">
            <w:pPr>
              <w:tabs>
                <w:tab w:val="left" w:pos="567"/>
              </w:tabs>
              <w:jc w:val="both"/>
              <w:rPr>
                <w:rFonts w:ascii="Arial" w:hAnsi="Arial" w:cs="Arial"/>
              </w:rPr>
            </w:pPr>
            <w:r w:rsidRPr="00027198">
              <w:rPr>
                <w:rFonts w:ascii="Arial" w:hAnsi="Arial" w:cs="Arial"/>
              </w:rPr>
              <w:t>ACADÉMICA DIURNA (INCLUYE TV Y LICEOS RURALES).</w:t>
            </w:r>
          </w:p>
        </w:tc>
      </w:tr>
      <w:tr w:rsidR="00E94BF2" w14:paraId="7ED0BA98" w14:textId="77777777" w:rsidTr="00EE70E2">
        <w:tc>
          <w:tcPr>
            <w:tcW w:w="562" w:type="dxa"/>
          </w:tcPr>
          <w:p w14:paraId="5A93776A" w14:textId="7B3E1102" w:rsidR="00E94BF2" w:rsidRDefault="00124427" w:rsidP="000D22B3">
            <w:pPr>
              <w:tabs>
                <w:tab w:val="left" w:pos="567"/>
              </w:tabs>
              <w:jc w:val="both"/>
              <w:rPr>
                <w:rFonts w:ascii="Arial" w:hAnsi="Arial" w:cs="Arial"/>
              </w:rPr>
            </w:pPr>
            <w:sdt>
              <w:sdtPr>
                <w:rPr>
                  <w:rFonts w:ascii="Arial" w:hAnsi="Arial" w:cs="Arial"/>
                  <w:sz w:val="24"/>
                  <w:szCs w:val="24"/>
                </w:rPr>
                <w:id w:val="842975470"/>
                <w14:checkbox>
                  <w14:checked w14:val="0"/>
                  <w14:checkedState w14:val="2612" w14:font="MS Gothic"/>
                  <w14:uncheckedState w14:val="2610" w14:font="MS Gothic"/>
                </w14:checkbox>
              </w:sdtPr>
              <w:sdtEndPr/>
              <w:sdtContent>
                <w:r w:rsidR="00C96FB7">
                  <w:rPr>
                    <w:rFonts w:ascii="MS Gothic" w:eastAsia="MS Gothic" w:hAnsi="MS Gothic" w:cs="Arial" w:hint="eastAsia"/>
                    <w:sz w:val="24"/>
                    <w:szCs w:val="24"/>
                  </w:rPr>
                  <w:t>☐</w:t>
                </w:r>
              </w:sdtContent>
            </w:sdt>
          </w:p>
        </w:tc>
        <w:tc>
          <w:tcPr>
            <w:tcW w:w="9905" w:type="dxa"/>
            <w:vAlign w:val="center"/>
          </w:tcPr>
          <w:p w14:paraId="6658FC37" w14:textId="448A0BCF" w:rsidR="00E94BF2" w:rsidRDefault="00E94BF2" w:rsidP="000D22B3">
            <w:pPr>
              <w:tabs>
                <w:tab w:val="left" w:pos="567"/>
              </w:tabs>
              <w:jc w:val="both"/>
              <w:rPr>
                <w:rFonts w:ascii="Arial" w:hAnsi="Arial" w:cs="Arial"/>
              </w:rPr>
            </w:pPr>
            <w:r w:rsidRPr="00027198">
              <w:rPr>
                <w:rFonts w:ascii="Arial" w:hAnsi="Arial" w:cs="Arial"/>
              </w:rPr>
              <w:t>EDUCACIÓN TÉCNICA</w:t>
            </w:r>
          </w:p>
        </w:tc>
      </w:tr>
      <w:tr w:rsidR="00E94BF2" w14:paraId="18F77C16" w14:textId="77777777" w:rsidTr="00EE70E2">
        <w:tc>
          <w:tcPr>
            <w:tcW w:w="562" w:type="dxa"/>
          </w:tcPr>
          <w:p w14:paraId="289359A6" w14:textId="2D36958D" w:rsidR="00E94BF2" w:rsidRDefault="00124427" w:rsidP="000D22B3">
            <w:pPr>
              <w:tabs>
                <w:tab w:val="left" w:pos="567"/>
              </w:tabs>
              <w:jc w:val="both"/>
              <w:rPr>
                <w:rFonts w:ascii="Arial" w:hAnsi="Arial" w:cs="Arial"/>
              </w:rPr>
            </w:pPr>
            <w:sdt>
              <w:sdtPr>
                <w:rPr>
                  <w:rFonts w:ascii="Arial" w:hAnsi="Arial" w:cs="Arial"/>
                  <w:sz w:val="24"/>
                  <w:szCs w:val="24"/>
                </w:rPr>
                <w:id w:val="-1664701046"/>
                <w14:checkbox>
                  <w14:checked w14:val="0"/>
                  <w14:checkedState w14:val="2612" w14:font="MS Gothic"/>
                  <w14:uncheckedState w14:val="2610" w14:font="MS Gothic"/>
                </w14:checkbox>
              </w:sdtPr>
              <w:sdtEndPr/>
              <w:sdtContent>
                <w:r w:rsidR="00C96FB7">
                  <w:rPr>
                    <w:rFonts w:ascii="MS Gothic" w:eastAsia="MS Gothic" w:hAnsi="MS Gothic" w:cs="Arial" w:hint="eastAsia"/>
                    <w:sz w:val="24"/>
                    <w:szCs w:val="24"/>
                  </w:rPr>
                  <w:t>☐</w:t>
                </w:r>
              </w:sdtContent>
            </w:sdt>
          </w:p>
        </w:tc>
        <w:tc>
          <w:tcPr>
            <w:tcW w:w="9905" w:type="dxa"/>
            <w:vAlign w:val="center"/>
          </w:tcPr>
          <w:p w14:paraId="37E2F5AB" w14:textId="36A2E850" w:rsidR="00E94BF2" w:rsidRDefault="00E94BF2" w:rsidP="000D22B3">
            <w:pPr>
              <w:tabs>
                <w:tab w:val="left" w:pos="567"/>
              </w:tabs>
              <w:jc w:val="both"/>
              <w:rPr>
                <w:rFonts w:ascii="Arial" w:hAnsi="Arial" w:cs="Arial"/>
              </w:rPr>
            </w:pPr>
            <w:r w:rsidRPr="00027198">
              <w:rPr>
                <w:rFonts w:ascii="Arial" w:hAnsi="Arial" w:cs="Arial"/>
              </w:rPr>
              <w:t>EDUCACIÓN ESPECIAL.</w:t>
            </w:r>
          </w:p>
        </w:tc>
      </w:tr>
      <w:tr w:rsidR="00E94BF2" w14:paraId="3D4D8572" w14:textId="77777777" w:rsidTr="00EE70E2">
        <w:tc>
          <w:tcPr>
            <w:tcW w:w="562" w:type="dxa"/>
          </w:tcPr>
          <w:p w14:paraId="69601F19" w14:textId="77ED0A56" w:rsidR="00E94BF2" w:rsidRDefault="00124427" w:rsidP="000D22B3">
            <w:pPr>
              <w:tabs>
                <w:tab w:val="left" w:pos="567"/>
              </w:tabs>
              <w:jc w:val="both"/>
              <w:rPr>
                <w:rFonts w:ascii="Arial" w:hAnsi="Arial" w:cs="Arial"/>
              </w:rPr>
            </w:pPr>
            <w:sdt>
              <w:sdtPr>
                <w:rPr>
                  <w:rFonts w:ascii="Arial" w:hAnsi="Arial" w:cs="Arial"/>
                  <w:sz w:val="24"/>
                  <w:szCs w:val="24"/>
                </w:rPr>
                <w:id w:val="1366252848"/>
                <w14:checkbox>
                  <w14:checked w14:val="0"/>
                  <w14:checkedState w14:val="2612" w14:font="MS Gothic"/>
                  <w14:uncheckedState w14:val="2610" w14:font="MS Gothic"/>
                </w14:checkbox>
              </w:sdtPr>
              <w:sdtEndPr/>
              <w:sdtContent>
                <w:r w:rsidR="00C96FB7">
                  <w:rPr>
                    <w:rFonts w:ascii="MS Gothic" w:eastAsia="MS Gothic" w:hAnsi="MS Gothic" w:cs="Arial" w:hint="eastAsia"/>
                    <w:sz w:val="24"/>
                    <w:szCs w:val="24"/>
                  </w:rPr>
                  <w:t>☐</w:t>
                </w:r>
              </w:sdtContent>
            </w:sdt>
          </w:p>
        </w:tc>
        <w:tc>
          <w:tcPr>
            <w:tcW w:w="9905" w:type="dxa"/>
            <w:vAlign w:val="center"/>
          </w:tcPr>
          <w:p w14:paraId="2795EA62" w14:textId="79E1500E" w:rsidR="00E94BF2" w:rsidRDefault="00E94BF2" w:rsidP="000D22B3">
            <w:pPr>
              <w:tabs>
                <w:tab w:val="left" w:pos="567"/>
              </w:tabs>
              <w:jc w:val="both"/>
              <w:rPr>
                <w:rFonts w:ascii="Arial" w:hAnsi="Arial" w:cs="Arial"/>
              </w:rPr>
            </w:pPr>
            <w:r w:rsidRPr="00027198">
              <w:rPr>
                <w:rFonts w:ascii="Arial" w:hAnsi="Arial" w:cs="Arial"/>
              </w:rPr>
              <w:t>EDUCACIÓN DE JÓVENES Y ADULTOS (INCLUYE IPEC, CINDEAS Y SEDES CNVMTS).</w:t>
            </w:r>
          </w:p>
        </w:tc>
      </w:tr>
    </w:tbl>
    <w:p w14:paraId="1237412C" w14:textId="77777777" w:rsidR="006E5EDB" w:rsidRDefault="006E5EDB" w:rsidP="00523051">
      <w:pPr>
        <w:tabs>
          <w:tab w:val="left" w:pos="567"/>
        </w:tabs>
        <w:jc w:val="both"/>
        <w:rPr>
          <w:rFonts w:ascii="Arial" w:hAnsi="Arial" w:cs="Arial"/>
          <w:sz w:val="20"/>
          <w:szCs w:val="20"/>
        </w:rPr>
      </w:pPr>
    </w:p>
    <w:p w14:paraId="6FAA66E2" w14:textId="3501ED57" w:rsidR="000D22B3" w:rsidRPr="002242F0" w:rsidRDefault="000D22B3" w:rsidP="000D22B3">
      <w:pPr>
        <w:shd w:val="clear" w:color="auto" w:fill="121E3C" w:themeFill="accent1" w:themeFillShade="BF"/>
        <w:jc w:val="both"/>
        <w:rPr>
          <w:rFonts w:ascii="Arial" w:hAnsi="Arial" w:cs="Arial"/>
          <w:b/>
          <w:color w:val="FFFFFF" w:themeColor="background1"/>
          <w:sz w:val="20"/>
          <w:szCs w:val="20"/>
          <w:u w:val="single"/>
        </w:rPr>
      </w:pPr>
      <w:r w:rsidRPr="002242F0">
        <w:rPr>
          <w:rFonts w:ascii="Arial" w:hAnsi="Arial" w:cs="Arial"/>
          <w:b/>
          <w:color w:val="FFFFFF" w:themeColor="background1"/>
          <w:sz w:val="20"/>
          <w:szCs w:val="20"/>
          <w:u w:val="single"/>
        </w:rPr>
        <w:t>I</w:t>
      </w:r>
      <w:r>
        <w:rPr>
          <w:rFonts w:ascii="Arial" w:hAnsi="Arial" w:cs="Arial"/>
          <w:b/>
          <w:color w:val="FFFFFF" w:themeColor="background1"/>
          <w:sz w:val="20"/>
          <w:szCs w:val="20"/>
          <w:u w:val="single"/>
        </w:rPr>
        <w:t>V</w:t>
      </w:r>
      <w:r w:rsidRPr="002242F0">
        <w:rPr>
          <w:rFonts w:ascii="Arial" w:hAnsi="Arial" w:cs="Arial"/>
          <w:b/>
          <w:color w:val="FFFFFF" w:themeColor="background1"/>
          <w:sz w:val="20"/>
          <w:szCs w:val="20"/>
          <w:u w:val="single"/>
        </w:rPr>
        <w:t xml:space="preserve">. </w:t>
      </w:r>
      <w:r>
        <w:rPr>
          <w:rFonts w:ascii="Arial" w:hAnsi="Arial" w:cs="Arial"/>
          <w:b/>
          <w:color w:val="FFFFFF" w:themeColor="background1"/>
          <w:sz w:val="20"/>
          <w:szCs w:val="20"/>
          <w:u w:val="single"/>
        </w:rPr>
        <w:t>NOTAS</w:t>
      </w:r>
      <w:r w:rsidRPr="002242F0">
        <w:rPr>
          <w:rFonts w:ascii="Arial" w:hAnsi="Arial" w:cs="Arial"/>
          <w:b/>
          <w:color w:val="FFFFFF" w:themeColor="background1"/>
          <w:sz w:val="20"/>
          <w:szCs w:val="20"/>
          <w:u w:val="single"/>
        </w:rPr>
        <w:t>:</w:t>
      </w:r>
    </w:p>
    <w:p w14:paraId="7739D73F" w14:textId="77777777" w:rsidR="000D22B3" w:rsidRPr="00620F87" w:rsidRDefault="000D22B3" w:rsidP="000D22B3">
      <w:pPr>
        <w:spacing w:after="0"/>
        <w:jc w:val="both"/>
        <w:rPr>
          <w:rFonts w:ascii="Arial" w:hAnsi="Arial" w:cs="Arial"/>
          <w:sz w:val="20"/>
          <w:szCs w:val="20"/>
        </w:rPr>
      </w:pPr>
      <w:r w:rsidRPr="00620F87">
        <w:rPr>
          <w:rFonts w:ascii="Arial" w:hAnsi="Arial" w:cs="Arial"/>
          <w:sz w:val="20"/>
          <w:szCs w:val="20"/>
        </w:rPr>
        <w:t>De acuerdo con los artículos 56 y 116 del decreto 38249-MEP, Reglamento General de Juntas de Educación y Juntas Administrativas, la Junta asumirá el pago de las cargas sociales del número de trabajadores (as) que contraten para brindar el servicio en el comedor estudiantil.</w:t>
      </w:r>
    </w:p>
    <w:p w14:paraId="01038281" w14:textId="77777777" w:rsidR="000D22B3" w:rsidRPr="00620F87" w:rsidRDefault="000D22B3" w:rsidP="000D22B3">
      <w:pPr>
        <w:spacing w:after="0"/>
        <w:jc w:val="both"/>
        <w:rPr>
          <w:rFonts w:ascii="Arial" w:hAnsi="Arial" w:cs="Arial"/>
          <w:sz w:val="14"/>
          <w:szCs w:val="14"/>
        </w:rPr>
      </w:pPr>
    </w:p>
    <w:p w14:paraId="7EB230A7" w14:textId="77777777" w:rsidR="000D22B3" w:rsidRDefault="000D22B3" w:rsidP="000D22B3">
      <w:pPr>
        <w:spacing w:after="0"/>
        <w:jc w:val="both"/>
        <w:rPr>
          <w:rFonts w:ascii="Arial" w:hAnsi="Arial" w:cs="Arial"/>
          <w:sz w:val="20"/>
          <w:szCs w:val="20"/>
        </w:rPr>
      </w:pPr>
      <w:r w:rsidRPr="00620F87">
        <w:rPr>
          <w:rFonts w:ascii="Arial" w:hAnsi="Arial" w:cs="Arial"/>
          <w:sz w:val="20"/>
          <w:szCs w:val="20"/>
        </w:rPr>
        <w:t>Mediante consulta del Sistema Centralizado de Recaudación (SICERE) de la Caja Costarricense de Seguro Social (CCSS), se verificará que las Juntas, estén al día con el pago de las obligaciones sociales de ley, requisito para la asignación de este subsidio, según el artículo 74 de la Ley Constitutiva de la CCSS. Por tal motivo, las Juntas de Educación y Administrativas deben estar al día con dichas obligaciones, para mantener este beneficio.</w:t>
      </w:r>
    </w:p>
    <w:p w14:paraId="150173CD" w14:textId="77777777" w:rsidR="000D22B3" w:rsidRPr="008135A8" w:rsidRDefault="000D22B3" w:rsidP="000D22B3">
      <w:pPr>
        <w:spacing w:after="0"/>
        <w:jc w:val="both"/>
        <w:rPr>
          <w:rFonts w:ascii="Arial" w:hAnsi="Arial" w:cs="Arial"/>
          <w:sz w:val="16"/>
          <w:szCs w:val="16"/>
        </w:rPr>
      </w:pPr>
    </w:p>
    <w:p w14:paraId="4C923B88" w14:textId="27EE182F" w:rsidR="000D22B3" w:rsidRPr="00221DFA" w:rsidRDefault="000D22B3" w:rsidP="00221DFA">
      <w:pPr>
        <w:shd w:val="clear" w:color="auto" w:fill="121E3C" w:themeFill="accent1" w:themeFillShade="BF"/>
        <w:jc w:val="both"/>
        <w:rPr>
          <w:rFonts w:ascii="Arial" w:hAnsi="Arial" w:cs="Arial"/>
          <w:b/>
          <w:color w:val="FFFFFF" w:themeColor="background1"/>
          <w:sz w:val="20"/>
          <w:szCs w:val="20"/>
          <w:u w:val="single"/>
        </w:rPr>
      </w:pPr>
      <w:r>
        <w:rPr>
          <w:rFonts w:ascii="Arial" w:hAnsi="Arial" w:cs="Arial"/>
          <w:b/>
          <w:color w:val="FFFFFF" w:themeColor="background1"/>
          <w:sz w:val="20"/>
          <w:szCs w:val="20"/>
          <w:u w:val="single"/>
        </w:rPr>
        <w:t>V</w:t>
      </w:r>
      <w:r w:rsidRPr="002242F0">
        <w:rPr>
          <w:rFonts w:ascii="Arial" w:hAnsi="Arial" w:cs="Arial"/>
          <w:b/>
          <w:color w:val="FFFFFF" w:themeColor="background1"/>
          <w:sz w:val="20"/>
          <w:szCs w:val="20"/>
          <w:u w:val="single"/>
        </w:rPr>
        <w:t xml:space="preserve">. </w:t>
      </w:r>
      <w:r>
        <w:rPr>
          <w:rFonts w:ascii="Arial" w:hAnsi="Arial" w:cs="Arial"/>
          <w:b/>
          <w:color w:val="FFFFFF" w:themeColor="background1"/>
          <w:sz w:val="20"/>
          <w:szCs w:val="20"/>
          <w:u w:val="single"/>
        </w:rPr>
        <w:t>RESPONSABLES:</w:t>
      </w:r>
    </w:p>
    <w:p w14:paraId="78D94A3B" w14:textId="77777777" w:rsidR="00C66A08" w:rsidRPr="0036569B" w:rsidRDefault="00C66A08" w:rsidP="000D22B3">
      <w:pPr>
        <w:jc w:val="both"/>
        <w:rPr>
          <w:rFonts w:ascii="Arial" w:hAnsi="Arial" w:cs="Arial"/>
          <w:sz w:val="20"/>
          <w:szCs w:val="20"/>
        </w:rPr>
      </w:pPr>
    </w:p>
    <w:p w14:paraId="7CE59497" w14:textId="77777777" w:rsidR="000D22B3" w:rsidRPr="00890CA4" w:rsidRDefault="000D22B3" w:rsidP="000D22B3">
      <w:pPr>
        <w:spacing w:after="0"/>
        <w:rPr>
          <w:rFonts w:ascii="Arial" w:hAnsi="Arial" w:cs="Arial"/>
          <w:sz w:val="20"/>
          <w:szCs w:val="20"/>
        </w:rPr>
      </w:pPr>
      <w:r>
        <w:rPr>
          <w:rFonts w:ascii="Arial" w:hAnsi="Arial" w:cs="Arial"/>
          <w:sz w:val="20"/>
          <w:szCs w:val="20"/>
        </w:rPr>
        <w:t xml:space="preserve">     __</w:t>
      </w:r>
      <w:r w:rsidRPr="00890CA4">
        <w:rPr>
          <w:rFonts w:ascii="Arial" w:hAnsi="Arial" w:cs="Arial"/>
          <w:sz w:val="20"/>
          <w:szCs w:val="20"/>
        </w:rPr>
        <w:t xml:space="preserve">______________________________     </w:t>
      </w:r>
      <w:r>
        <w:rPr>
          <w:rFonts w:ascii="Arial" w:hAnsi="Arial" w:cs="Arial"/>
          <w:sz w:val="20"/>
          <w:szCs w:val="20"/>
        </w:rPr>
        <w:t xml:space="preserve"> </w:t>
      </w:r>
      <w:r w:rsidRPr="00890CA4">
        <w:rPr>
          <w:rFonts w:ascii="Arial" w:hAnsi="Arial" w:cs="Arial"/>
          <w:sz w:val="20"/>
          <w:szCs w:val="20"/>
        </w:rPr>
        <w:t xml:space="preserve"> ______________________________</w:t>
      </w:r>
      <w:r>
        <w:rPr>
          <w:rFonts w:ascii="Arial" w:hAnsi="Arial" w:cs="Arial"/>
          <w:sz w:val="20"/>
          <w:szCs w:val="20"/>
        </w:rPr>
        <w:t xml:space="preserve">      ______________________</w:t>
      </w:r>
    </w:p>
    <w:p w14:paraId="0E8270E6" w14:textId="77777777" w:rsidR="000D22B3" w:rsidRPr="00575880" w:rsidRDefault="000D22B3" w:rsidP="000D22B3">
      <w:pPr>
        <w:spacing w:after="0"/>
        <w:rPr>
          <w:rFonts w:ascii="Arial" w:hAnsi="Arial" w:cs="Arial"/>
        </w:rPr>
      </w:pPr>
      <w:r w:rsidRPr="00575880">
        <w:rPr>
          <w:rFonts w:ascii="Arial" w:hAnsi="Arial" w:cs="Arial"/>
        </w:rPr>
        <w:t xml:space="preserve">   </w:t>
      </w:r>
      <w:r>
        <w:rPr>
          <w:rFonts w:ascii="Arial" w:hAnsi="Arial" w:cs="Arial"/>
        </w:rPr>
        <w:t xml:space="preserve"> Nombre y firma del </w:t>
      </w:r>
      <w:r w:rsidRPr="00575880">
        <w:rPr>
          <w:rFonts w:ascii="Arial" w:hAnsi="Arial" w:cs="Arial"/>
        </w:rPr>
        <w:t>P</w:t>
      </w:r>
      <w:r>
        <w:rPr>
          <w:rFonts w:ascii="Arial" w:hAnsi="Arial" w:cs="Arial"/>
        </w:rPr>
        <w:t xml:space="preserve">residente (a)            </w:t>
      </w:r>
      <w:r w:rsidRPr="00575880">
        <w:rPr>
          <w:rFonts w:ascii="Arial" w:hAnsi="Arial" w:cs="Arial"/>
        </w:rPr>
        <w:t xml:space="preserve">Nombre y Firma </w:t>
      </w:r>
      <w:r>
        <w:rPr>
          <w:rFonts w:ascii="Arial" w:hAnsi="Arial" w:cs="Arial"/>
        </w:rPr>
        <w:t>del</w:t>
      </w:r>
      <w:r w:rsidRPr="00575880">
        <w:rPr>
          <w:rFonts w:ascii="Arial" w:hAnsi="Arial" w:cs="Arial"/>
        </w:rPr>
        <w:t xml:space="preserve"> Director</w:t>
      </w:r>
      <w:r>
        <w:rPr>
          <w:rFonts w:ascii="Arial" w:hAnsi="Arial" w:cs="Arial"/>
        </w:rPr>
        <w:t xml:space="preserve"> (a)              V°B° Supervisor(a)</w:t>
      </w:r>
      <w:r w:rsidRPr="00575880">
        <w:rPr>
          <w:rFonts w:ascii="Arial" w:hAnsi="Arial" w:cs="Arial"/>
        </w:rPr>
        <w:t xml:space="preserve">             </w:t>
      </w:r>
    </w:p>
    <w:p w14:paraId="3D31EDC3" w14:textId="77777777" w:rsidR="000D22B3" w:rsidRPr="00575880" w:rsidRDefault="000D22B3" w:rsidP="000D22B3">
      <w:pPr>
        <w:spacing w:after="0"/>
        <w:rPr>
          <w:rFonts w:ascii="Arial" w:hAnsi="Arial" w:cs="Arial"/>
        </w:rPr>
      </w:pPr>
      <w:r>
        <w:rPr>
          <w:rFonts w:ascii="Arial" w:hAnsi="Arial" w:cs="Arial"/>
        </w:rPr>
        <w:t xml:space="preserve">    </w:t>
      </w:r>
      <w:r w:rsidRPr="00575880">
        <w:rPr>
          <w:rFonts w:ascii="Arial" w:hAnsi="Arial" w:cs="Arial"/>
        </w:rPr>
        <w:t xml:space="preserve">Junta Educación o Administrativa </w:t>
      </w:r>
    </w:p>
    <w:p w14:paraId="2E45AAE9" w14:textId="3B5B860E" w:rsidR="0039395F" w:rsidRPr="00C33478" w:rsidRDefault="000D22B3" w:rsidP="0039395F">
      <w:pPr>
        <w:ind w:left="708" w:firstLine="708"/>
        <w:rPr>
          <w:rFonts w:ascii="Arial" w:hAnsi="Arial" w:cs="Arial"/>
          <w:sz w:val="20"/>
          <w:szCs w:val="20"/>
        </w:rPr>
      </w:pPr>
      <w:r w:rsidRPr="00575880">
        <w:rPr>
          <w:rFonts w:ascii="Arial" w:hAnsi="Arial" w:cs="Arial"/>
          <w:sz w:val="2"/>
        </w:rPr>
        <w:t xml:space="preserve"> </w:t>
      </w:r>
      <w:r>
        <w:rPr>
          <w:rFonts w:ascii="Arial" w:hAnsi="Arial" w:cs="Arial"/>
          <w:sz w:val="2"/>
        </w:rPr>
        <w:t xml:space="preserve">        </w:t>
      </w:r>
      <w:r w:rsidRPr="00575880">
        <w:rPr>
          <w:rFonts w:ascii="Arial" w:hAnsi="Arial" w:cs="Arial"/>
        </w:rPr>
        <w:t xml:space="preserve">Sello                                    </w:t>
      </w:r>
      <w:r>
        <w:rPr>
          <w:rFonts w:ascii="Arial" w:hAnsi="Arial" w:cs="Arial"/>
        </w:rPr>
        <w:t xml:space="preserve">                 </w:t>
      </w:r>
      <w:r w:rsidRPr="00575880">
        <w:rPr>
          <w:rFonts w:ascii="Arial" w:hAnsi="Arial" w:cs="Arial"/>
        </w:rPr>
        <w:t>Sello</w:t>
      </w:r>
      <w:r>
        <w:rPr>
          <w:rFonts w:ascii="Arial" w:hAnsi="Arial" w:cs="Arial"/>
        </w:rPr>
        <w:tab/>
      </w:r>
      <w:r>
        <w:rPr>
          <w:rFonts w:ascii="Arial" w:hAnsi="Arial" w:cs="Arial"/>
        </w:rPr>
        <w:tab/>
      </w:r>
      <w:r>
        <w:rPr>
          <w:rFonts w:ascii="Arial" w:hAnsi="Arial" w:cs="Arial"/>
        </w:rPr>
        <w:tab/>
      </w:r>
      <w:r>
        <w:rPr>
          <w:rFonts w:ascii="Arial" w:hAnsi="Arial" w:cs="Arial"/>
        </w:rPr>
        <w:tab/>
        <w:t>Sello</w:t>
      </w:r>
    </w:p>
    <w:sectPr w:rsidR="0039395F" w:rsidRPr="00C33478" w:rsidSect="00607C14">
      <w:headerReference w:type="default" r:id="rId28"/>
      <w:footerReference w:type="default" r:id="rId29"/>
      <w:pgSz w:w="12240" w:h="20160" w:code="5"/>
      <w:pgMar w:top="993" w:right="1043" w:bottom="1135" w:left="720" w:header="938"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ixida Campos Castillo" w:date="2024-02-16T11:05:00Z" w:initials="NC">
    <w:p w14:paraId="00A398FD" w14:textId="77777777" w:rsidR="00BF0DCE" w:rsidRDefault="00BF0DCE" w:rsidP="00BF0DCE">
      <w:pPr>
        <w:pStyle w:val="Textocomentario"/>
      </w:pPr>
      <w:r>
        <w:rPr>
          <w:rStyle w:val="Refdecomentario"/>
        </w:rPr>
        <w:annotationRef/>
      </w:r>
      <w:r>
        <w:t>No es necesario indicar el año, pues ya se registra al inicio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A398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6BBDD0" w16cex:dateUtc="2024-02-16T17:05:00Z">
    <w16cex:extLst>
      <w16:ext w16:uri="{CE6994B0-6A32-4C9F-8C6B-6E91EDA988CE}">
        <cr:reactions xmlns:cr="http://schemas.microsoft.com/office/comments/2020/reactions">
          <cr:reaction reactionType="1">
            <cr:reactionInfo dateUtc="2024-02-19T20:41:08Z">
              <cr:user userId="S::adriana.navarro.quiros@mep.go.cr::86c6ad0e-5d57-4ced-bc54-fc86546f6a37" userProvider="AD" userName="Adriana Patricia Navarro Quiro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A398FD" w16cid:durableId="696BBD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B4BC" w14:textId="77777777" w:rsidR="00607C14" w:rsidRDefault="00607C14" w:rsidP="004D7E4A">
      <w:pPr>
        <w:spacing w:after="0" w:line="240" w:lineRule="auto"/>
      </w:pPr>
      <w:r>
        <w:separator/>
      </w:r>
    </w:p>
  </w:endnote>
  <w:endnote w:type="continuationSeparator" w:id="0">
    <w:p w14:paraId="42398F59" w14:textId="77777777" w:rsidR="00607C14" w:rsidRDefault="00607C14" w:rsidP="004D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6E0B" w14:textId="1BAA59B9" w:rsidR="00D053C6" w:rsidRPr="00FD4A32" w:rsidRDefault="00D053C6" w:rsidP="00D053C6">
    <w:pPr>
      <w:tabs>
        <w:tab w:val="center" w:pos="4703"/>
        <w:tab w:val="right" w:pos="9406"/>
      </w:tabs>
      <w:spacing w:after="0"/>
      <w:jc w:val="center"/>
      <w:rPr>
        <w:b/>
      </w:rPr>
    </w:pPr>
    <w:r>
      <w:rPr>
        <w:b/>
      </w:rPr>
      <w:t>_______________________________________________________________________________________________</w:t>
    </w:r>
    <w:r w:rsidR="00A1776B" w:rsidRPr="00A1776B">
      <w:rPr>
        <w:rFonts w:cs="Arial"/>
        <w:color w:val="000000"/>
        <w:szCs w:val="20"/>
      </w:rPr>
      <w:t xml:space="preserve"> </w:t>
    </w:r>
    <w:r w:rsidR="00A1776B" w:rsidRPr="00A21DEF">
      <w:rPr>
        <w:rFonts w:cs="Arial"/>
        <w:color w:val="000000"/>
        <w:szCs w:val="20"/>
      </w:rPr>
      <w:t>Edificio Bloque A, tercer piso, Complejo ICE, Sabana Norte, Mata Redonda, San José</w:t>
    </w:r>
  </w:p>
  <w:p w14:paraId="4E087DDA" w14:textId="0CFB3864" w:rsidR="00D053C6" w:rsidRDefault="00D053C6" w:rsidP="00D053C6">
    <w:pPr>
      <w:tabs>
        <w:tab w:val="center" w:pos="4703"/>
        <w:tab w:val="right" w:pos="9406"/>
      </w:tabs>
      <w:spacing w:after="0"/>
      <w:jc w:val="center"/>
    </w:pPr>
    <w:r>
      <w:t xml:space="preserve">Central Telefónica: </w:t>
    </w:r>
    <w:r w:rsidR="00BC7347">
      <w:t>22</w:t>
    </w:r>
    <w:r w:rsidR="00AA0390">
      <w:t>57-7011</w:t>
    </w:r>
    <w:r>
      <w:t xml:space="preserve">; </w:t>
    </w:r>
    <w:hyperlink r:id="rId1" w:history="1">
      <w:r w:rsidRPr="006B6CEE">
        <w:rPr>
          <w:rStyle w:val="Hipervnculo"/>
        </w:rPr>
        <w:t>panea@mep.go.cr</w:t>
      </w:r>
    </w:hyperlink>
  </w:p>
  <w:p w14:paraId="36D0F694" w14:textId="4D57006C" w:rsidR="00D053C6" w:rsidRPr="004541E4" w:rsidRDefault="00D053C6" w:rsidP="00D053C6">
    <w:pPr>
      <w:tabs>
        <w:tab w:val="center" w:pos="4703"/>
        <w:tab w:val="right" w:pos="9406"/>
      </w:tabs>
      <w:spacing w:after="0"/>
      <w:rPr>
        <w:b/>
        <w:sz w:val="20"/>
      </w:rPr>
    </w:pPr>
    <w:r w:rsidRPr="004541E4">
      <w:rPr>
        <w:b/>
        <w:sz w:val="20"/>
      </w:rPr>
      <w:t>Form.versión</w:t>
    </w:r>
    <w:r w:rsidR="00E120EB">
      <w:rPr>
        <w:b/>
        <w:sz w:val="20"/>
      </w:rPr>
      <w:t xml:space="preserve"> 1 del</w:t>
    </w:r>
    <w:r w:rsidRPr="004541E4">
      <w:rPr>
        <w:b/>
        <w:sz w:val="20"/>
      </w:rPr>
      <w:t xml:space="preserve"> </w:t>
    </w:r>
    <w:r w:rsidR="00754677">
      <w:rPr>
        <w:b/>
        <w:sz w:val="20"/>
      </w:rPr>
      <w:t>01</w:t>
    </w:r>
    <w:r w:rsidRPr="004541E4">
      <w:rPr>
        <w:b/>
        <w:sz w:val="20"/>
      </w:rPr>
      <w:t>/202</w:t>
    </w:r>
    <w:r w:rsidR="00754677">
      <w:rPr>
        <w:b/>
        <w:sz w:val="20"/>
      </w:rPr>
      <w:t>4</w:t>
    </w:r>
  </w:p>
  <w:p w14:paraId="09905234" w14:textId="77777777" w:rsidR="00FE533A" w:rsidRPr="00D053C6" w:rsidRDefault="00FE533A" w:rsidP="00D053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E1072" w14:textId="77777777" w:rsidR="00607C14" w:rsidRDefault="00607C14" w:rsidP="004D7E4A">
      <w:pPr>
        <w:spacing w:after="0" w:line="240" w:lineRule="auto"/>
      </w:pPr>
      <w:r>
        <w:separator/>
      </w:r>
    </w:p>
  </w:footnote>
  <w:footnote w:type="continuationSeparator" w:id="0">
    <w:p w14:paraId="1EC557E8" w14:textId="77777777" w:rsidR="00607C14" w:rsidRDefault="00607C14" w:rsidP="004D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D855" w14:textId="63432A36" w:rsidR="00D6502F" w:rsidRDefault="00E544B7">
    <w:pPr>
      <w:pStyle w:val="Encabezado"/>
    </w:pPr>
    <w:r>
      <w:rPr>
        <w:noProof/>
        <w:lang w:val="es-CR" w:eastAsia="es-CR"/>
      </w:rPr>
      <mc:AlternateContent>
        <mc:Choice Requires="wps">
          <w:drawing>
            <wp:anchor distT="36576" distB="36576" distL="36576" distR="36576" simplePos="0" relativeHeight="251659264" behindDoc="0" locked="0" layoutInCell="1" allowOverlap="1" wp14:anchorId="79AC18F1" wp14:editId="22B74D3C">
              <wp:simplePos x="0" y="0"/>
              <wp:positionH relativeFrom="margin">
                <wp:posOffset>2095500</wp:posOffset>
              </wp:positionH>
              <wp:positionV relativeFrom="paragraph">
                <wp:posOffset>-297180</wp:posOffset>
              </wp:positionV>
              <wp:extent cx="3911600" cy="450850"/>
              <wp:effectExtent l="0" t="0" r="0" b="63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1F0B1E"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 xml:space="preserve">Dirección de </w:t>
                          </w:r>
                          <w:r w:rsidRPr="00EC3E7F">
                            <w:rPr>
                              <w:rFonts w:ascii="Arial" w:hAnsi="Arial" w:cs="Arial"/>
                              <w:b/>
                              <w:i/>
                              <w:lang w:val="es-CR"/>
                            </w:rPr>
                            <w:t>Programas</w:t>
                          </w:r>
                          <w:r w:rsidRPr="00EC3E7F">
                            <w:rPr>
                              <w:rFonts w:ascii="Arial" w:hAnsi="Arial" w:cs="Arial"/>
                              <w:b/>
                              <w:bCs/>
                              <w:i/>
                            </w:rPr>
                            <w:t xml:space="preserve"> de Equidad</w:t>
                          </w:r>
                        </w:p>
                        <w:p w14:paraId="54FA5B09"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Departamento de Alimentación y Nutrición</w:t>
                          </w:r>
                        </w:p>
                        <w:p w14:paraId="1EC337AF" w14:textId="77777777" w:rsidR="00CA13A4" w:rsidRDefault="00CA13A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C18F1" id="_x0000_t202" coordsize="21600,21600" o:spt="202" path="m,l,21600r21600,l21600,xe">
              <v:stroke joinstyle="miter"/>
              <v:path gradientshapeok="t" o:connecttype="rect"/>
            </v:shapetype>
            <v:shape id="Text Box 13" o:spid="_x0000_s1026" type="#_x0000_t202" style="position:absolute;margin-left:165pt;margin-top:-23.4pt;width:308pt;height:35.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" filled="f" stroked="f" insetpen="t">
              <v:textbox inset="2.88pt,2.88pt,2.88pt,2.88pt">
                <w:txbxContent>
                  <w:p w14:paraId="2F1F0B1E"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 xml:space="preserve">Dirección de </w:t>
                    </w:r>
                    <w:r w:rsidRPr="00EC3E7F">
                      <w:rPr>
                        <w:rFonts w:ascii="Arial" w:hAnsi="Arial" w:cs="Arial"/>
                        <w:b/>
                        <w:i/>
                        <w:lang w:val="es-CR"/>
                      </w:rPr>
                      <w:t>Programas</w:t>
                    </w:r>
                    <w:r w:rsidRPr="00EC3E7F">
                      <w:rPr>
                        <w:rFonts w:ascii="Arial" w:hAnsi="Arial" w:cs="Arial"/>
                        <w:b/>
                        <w:bCs/>
                        <w:i/>
                      </w:rPr>
                      <w:t xml:space="preserve"> de Equidad</w:t>
                    </w:r>
                  </w:p>
                  <w:p w14:paraId="54FA5B09"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Departamento de Alimentación y Nutrición</w:t>
                    </w:r>
                  </w:p>
                  <w:p w14:paraId="1EC337AF" w14:textId="77777777" w:rsidR="00CA13A4" w:rsidRDefault="00CA13A4"/>
                </w:txbxContent>
              </v:textbox>
              <w10:wrap anchorx="margin"/>
            </v:shape>
          </w:pict>
        </mc:Fallback>
      </mc:AlternateContent>
    </w:r>
    <w:r w:rsidR="00CA13A4">
      <w:rPr>
        <w:noProof/>
        <w14:ligatures w14:val="standardContextual"/>
      </w:rPr>
      <w:drawing>
        <wp:anchor distT="0" distB="0" distL="114300" distR="114300" simplePos="0" relativeHeight="251666432" behindDoc="1" locked="0" layoutInCell="1" allowOverlap="1" wp14:anchorId="58439304" wp14:editId="50FE3FD3">
          <wp:simplePos x="0" y="0"/>
          <wp:positionH relativeFrom="margin">
            <wp:posOffset>-361950</wp:posOffset>
          </wp:positionH>
          <wp:positionV relativeFrom="page">
            <wp:posOffset>120650</wp:posOffset>
          </wp:positionV>
          <wp:extent cx="3124200" cy="615950"/>
          <wp:effectExtent l="0" t="0" r="0" b="0"/>
          <wp:wrapNone/>
          <wp:docPr id="200529825" name="Imagen 20052982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1493" r="37061" b="91401"/>
                  <a:stretch/>
                </pic:blipFill>
                <pic:spPr bwMode="auto">
                  <a:xfrm>
                    <a:off x="0" y="0"/>
                    <a:ext cx="3124200" cy="61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395F">
      <w:rPr>
        <w:rFonts w:ascii="Book Antiqua" w:hAnsi="Book Antiqua"/>
        <w:noProof/>
        <w:sz w:val="20"/>
        <w:lang w:val="es-CR" w:eastAsia="es-CR"/>
      </w:rPr>
      <mc:AlternateContent>
        <mc:Choice Requires="wps">
          <w:drawing>
            <wp:anchor distT="4294967295" distB="4294967295" distL="114300" distR="114300" simplePos="0" relativeHeight="251662336" behindDoc="0" locked="0" layoutInCell="1" allowOverlap="1" wp14:anchorId="5DD5CC81" wp14:editId="25500757">
              <wp:simplePos x="0" y="0"/>
              <wp:positionH relativeFrom="margin">
                <wp:align>center</wp:align>
              </wp:positionH>
              <wp:positionV relativeFrom="paragraph">
                <wp:posOffset>125729</wp:posOffset>
              </wp:positionV>
              <wp:extent cx="5895975" cy="0"/>
              <wp:effectExtent l="0" t="0" r="2857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7AA59E" id="Conector recto 2"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9.9pt" to="464.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" strokecolor="white [3213]" strokeweight="1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5A36"/>
    <w:multiLevelType w:val="hybridMultilevel"/>
    <w:tmpl w:val="938CED90"/>
    <w:lvl w:ilvl="0" w:tplc="57BAD6AE">
      <w:start w:val="1"/>
      <w:numFmt w:val="decimal"/>
      <w:lvlText w:val="%1."/>
      <w:lvlJc w:val="left"/>
      <w:pPr>
        <w:ind w:left="2138" w:hanging="360"/>
      </w:pPr>
      <w:rPr>
        <w:rFonts w:hint="default"/>
      </w:rPr>
    </w:lvl>
    <w:lvl w:ilvl="1" w:tplc="140A0019" w:tentative="1">
      <w:start w:val="1"/>
      <w:numFmt w:val="lowerLetter"/>
      <w:lvlText w:val="%2."/>
      <w:lvlJc w:val="left"/>
      <w:pPr>
        <w:ind w:left="2858" w:hanging="360"/>
      </w:pPr>
    </w:lvl>
    <w:lvl w:ilvl="2" w:tplc="140A001B" w:tentative="1">
      <w:start w:val="1"/>
      <w:numFmt w:val="lowerRoman"/>
      <w:lvlText w:val="%3."/>
      <w:lvlJc w:val="right"/>
      <w:pPr>
        <w:ind w:left="3578" w:hanging="180"/>
      </w:pPr>
    </w:lvl>
    <w:lvl w:ilvl="3" w:tplc="140A000F" w:tentative="1">
      <w:start w:val="1"/>
      <w:numFmt w:val="decimal"/>
      <w:lvlText w:val="%4."/>
      <w:lvlJc w:val="left"/>
      <w:pPr>
        <w:ind w:left="4298" w:hanging="360"/>
      </w:pPr>
    </w:lvl>
    <w:lvl w:ilvl="4" w:tplc="140A0019" w:tentative="1">
      <w:start w:val="1"/>
      <w:numFmt w:val="lowerLetter"/>
      <w:lvlText w:val="%5."/>
      <w:lvlJc w:val="left"/>
      <w:pPr>
        <w:ind w:left="5018" w:hanging="360"/>
      </w:pPr>
    </w:lvl>
    <w:lvl w:ilvl="5" w:tplc="140A001B" w:tentative="1">
      <w:start w:val="1"/>
      <w:numFmt w:val="lowerRoman"/>
      <w:lvlText w:val="%6."/>
      <w:lvlJc w:val="right"/>
      <w:pPr>
        <w:ind w:left="5738" w:hanging="180"/>
      </w:pPr>
    </w:lvl>
    <w:lvl w:ilvl="6" w:tplc="140A000F" w:tentative="1">
      <w:start w:val="1"/>
      <w:numFmt w:val="decimal"/>
      <w:lvlText w:val="%7."/>
      <w:lvlJc w:val="left"/>
      <w:pPr>
        <w:ind w:left="6458" w:hanging="360"/>
      </w:pPr>
    </w:lvl>
    <w:lvl w:ilvl="7" w:tplc="140A0019" w:tentative="1">
      <w:start w:val="1"/>
      <w:numFmt w:val="lowerLetter"/>
      <w:lvlText w:val="%8."/>
      <w:lvlJc w:val="left"/>
      <w:pPr>
        <w:ind w:left="7178" w:hanging="360"/>
      </w:pPr>
    </w:lvl>
    <w:lvl w:ilvl="8" w:tplc="140A001B" w:tentative="1">
      <w:start w:val="1"/>
      <w:numFmt w:val="lowerRoman"/>
      <w:lvlText w:val="%9."/>
      <w:lvlJc w:val="right"/>
      <w:pPr>
        <w:ind w:left="7898" w:hanging="180"/>
      </w:pPr>
    </w:lvl>
  </w:abstractNum>
  <w:abstractNum w:abstractNumId="1" w15:restartNumberingAfterBreak="0">
    <w:nsid w:val="581E3270"/>
    <w:multiLevelType w:val="hybridMultilevel"/>
    <w:tmpl w:val="7108C08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898661204">
    <w:abstractNumId w:val="1"/>
  </w:num>
  <w:num w:numId="2" w16cid:durableId="18109317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xida Campos Castillo">
    <w15:presenceInfo w15:providerId="AD" w15:userId="S::nixida.campos.castillo@mep.go.cr::93d12723-a55f-4c4b-baf8-2ef9d8296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C3"/>
    <w:rsid w:val="00005294"/>
    <w:rsid w:val="00020C3B"/>
    <w:rsid w:val="00031220"/>
    <w:rsid w:val="0004628E"/>
    <w:rsid w:val="00061F97"/>
    <w:rsid w:val="0006275D"/>
    <w:rsid w:val="00094D12"/>
    <w:rsid w:val="0009736D"/>
    <w:rsid w:val="000A6276"/>
    <w:rsid w:val="000A75A5"/>
    <w:rsid w:val="000D22B3"/>
    <w:rsid w:val="000D39B7"/>
    <w:rsid w:val="000D4463"/>
    <w:rsid w:val="00105164"/>
    <w:rsid w:val="001113C5"/>
    <w:rsid w:val="00112967"/>
    <w:rsid w:val="00124427"/>
    <w:rsid w:val="00145A8E"/>
    <w:rsid w:val="00173979"/>
    <w:rsid w:val="001800E7"/>
    <w:rsid w:val="001902D8"/>
    <w:rsid w:val="001A4263"/>
    <w:rsid w:val="001A7703"/>
    <w:rsid w:val="001B316D"/>
    <w:rsid w:val="001C2E1E"/>
    <w:rsid w:val="001C323F"/>
    <w:rsid w:val="001E1D08"/>
    <w:rsid w:val="001F2D32"/>
    <w:rsid w:val="0020132B"/>
    <w:rsid w:val="00203C33"/>
    <w:rsid w:val="002073EF"/>
    <w:rsid w:val="00210BEE"/>
    <w:rsid w:val="00211FDD"/>
    <w:rsid w:val="00221DFA"/>
    <w:rsid w:val="00226AB3"/>
    <w:rsid w:val="00226EF0"/>
    <w:rsid w:val="002468D5"/>
    <w:rsid w:val="0026600E"/>
    <w:rsid w:val="0027222E"/>
    <w:rsid w:val="00281545"/>
    <w:rsid w:val="00282704"/>
    <w:rsid w:val="0029497B"/>
    <w:rsid w:val="002B3A6E"/>
    <w:rsid w:val="002D560B"/>
    <w:rsid w:val="002E3293"/>
    <w:rsid w:val="002E7517"/>
    <w:rsid w:val="002F657E"/>
    <w:rsid w:val="00301FC9"/>
    <w:rsid w:val="0030454D"/>
    <w:rsid w:val="003211C1"/>
    <w:rsid w:val="00351446"/>
    <w:rsid w:val="00363EC5"/>
    <w:rsid w:val="00366217"/>
    <w:rsid w:val="003705F9"/>
    <w:rsid w:val="0037246C"/>
    <w:rsid w:val="0039395F"/>
    <w:rsid w:val="003A7EF2"/>
    <w:rsid w:val="003C0ED6"/>
    <w:rsid w:val="003D03D7"/>
    <w:rsid w:val="003E5460"/>
    <w:rsid w:val="003F54A7"/>
    <w:rsid w:val="004001E8"/>
    <w:rsid w:val="004021B4"/>
    <w:rsid w:val="004026C0"/>
    <w:rsid w:val="00404432"/>
    <w:rsid w:val="00404A25"/>
    <w:rsid w:val="00421717"/>
    <w:rsid w:val="004236C1"/>
    <w:rsid w:val="00427DF5"/>
    <w:rsid w:val="004379A7"/>
    <w:rsid w:val="0044401B"/>
    <w:rsid w:val="00447811"/>
    <w:rsid w:val="00451CAC"/>
    <w:rsid w:val="0046153B"/>
    <w:rsid w:val="00461EC8"/>
    <w:rsid w:val="00464657"/>
    <w:rsid w:val="00485648"/>
    <w:rsid w:val="004B051E"/>
    <w:rsid w:val="004C5D43"/>
    <w:rsid w:val="004D09C1"/>
    <w:rsid w:val="004D7E4A"/>
    <w:rsid w:val="004E2407"/>
    <w:rsid w:val="005208FD"/>
    <w:rsid w:val="00523051"/>
    <w:rsid w:val="00533392"/>
    <w:rsid w:val="00540493"/>
    <w:rsid w:val="00557989"/>
    <w:rsid w:val="00575880"/>
    <w:rsid w:val="00590217"/>
    <w:rsid w:val="005A2D01"/>
    <w:rsid w:val="005A4877"/>
    <w:rsid w:val="005B7D25"/>
    <w:rsid w:val="005C016F"/>
    <w:rsid w:val="005C7CF8"/>
    <w:rsid w:val="00607C14"/>
    <w:rsid w:val="00610891"/>
    <w:rsid w:val="00613339"/>
    <w:rsid w:val="00620F87"/>
    <w:rsid w:val="0064536D"/>
    <w:rsid w:val="0065566D"/>
    <w:rsid w:val="00665791"/>
    <w:rsid w:val="00672874"/>
    <w:rsid w:val="00676002"/>
    <w:rsid w:val="00685E0F"/>
    <w:rsid w:val="00690E5A"/>
    <w:rsid w:val="006D5222"/>
    <w:rsid w:val="006E11BF"/>
    <w:rsid w:val="006E5EDB"/>
    <w:rsid w:val="006F0112"/>
    <w:rsid w:val="006F20C6"/>
    <w:rsid w:val="006F6871"/>
    <w:rsid w:val="006F726D"/>
    <w:rsid w:val="0071418F"/>
    <w:rsid w:val="00720616"/>
    <w:rsid w:val="00724736"/>
    <w:rsid w:val="00733209"/>
    <w:rsid w:val="0073325C"/>
    <w:rsid w:val="00754677"/>
    <w:rsid w:val="007918C1"/>
    <w:rsid w:val="007B2246"/>
    <w:rsid w:val="007B7910"/>
    <w:rsid w:val="007C11F3"/>
    <w:rsid w:val="007C2EA7"/>
    <w:rsid w:val="007C49DE"/>
    <w:rsid w:val="008028CA"/>
    <w:rsid w:val="00805FE1"/>
    <w:rsid w:val="00812D7D"/>
    <w:rsid w:val="0081346A"/>
    <w:rsid w:val="0081387F"/>
    <w:rsid w:val="00831482"/>
    <w:rsid w:val="00840062"/>
    <w:rsid w:val="00841C50"/>
    <w:rsid w:val="00857280"/>
    <w:rsid w:val="00880BA4"/>
    <w:rsid w:val="0088292F"/>
    <w:rsid w:val="008A2416"/>
    <w:rsid w:val="008B4670"/>
    <w:rsid w:val="008B618D"/>
    <w:rsid w:val="008C2CBC"/>
    <w:rsid w:val="008C3BAD"/>
    <w:rsid w:val="008C43CE"/>
    <w:rsid w:val="008E0C3D"/>
    <w:rsid w:val="00902178"/>
    <w:rsid w:val="009077B4"/>
    <w:rsid w:val="009225B2"/>
    <w:rsid w:val="009250BE"/>
    <w:rsid w:val="009312CD"/>
    <w:rsid w:val="00935C7C"/>
    <w:rsid w:val="00944385"/>
    <w:rsid w:val="009445C6"/>
    <w:rsid w:val="00945951"/>
    <w:rsid w:val="00946FB1"/>
    <w:rsid w:val="00952F69"/>
    <w:rsid w:val="0096108F"/>
    <w:rsid w:val="009723FC"/>
    <w:rsid w:val="0097617B"/>
    <w:rsid w:val="0097722A"/>
    <w:rsid w:val="0098087E"/>
    <w:rsid w:val="00982D38"/>
    <w:rsid w:val="00990CDF"/>
    <w:rsid w:val="00996171"/>
    <w:rsid w:val="009B71E1"/>
    <w:rsid w:val="009D1C16"/>
    <w:rsid w:val="009F651E"/>
    <w:rsid w:val="009F73D6"/>
    <w:rsid w:val="00A00D9A"/>
    <w:rsid w:val="00A10DBC"/>
    <w:rsid w:val="00A1124B"/>
    <w:rsid w:val="00A1776B"/>
    <w:rsid w:val="00A25DC3"/>
    <w:rsid w:val="00A27F02"/>
    <w:rsid w:val="00A44EA3"/>
    <w:rsid w:val="00A5456A"/>
    <w:rsid w:val="00A62521"/>
    <w:rsid w:val="00A647D8"/>
    <w:rsid w:val="00A64A1B"/>
    <w:rsid w:val="00A679F2"/>
    <w:rsid w:val="00A700F3"/>
    <w:rsid w:val="00A740E9"/>
    <w:rsid w:val="00AA0390"/>
    <w:rsid w:val="00AA1398"/>
    <w:rsid w:val="00AB3B83"/>
    <w:rsid w:val="00AE68F5"/>
    <w:rsid w:val="00B06737"/>
    <w:rsid w:val="00B245C2"/>
    <w:rsid w:val="00B247CE"/>
    <w:rsid w:val="00B25A31"/>
    <w:rsid w:val="00B317C3"/>
    <w:rsid w:val="00B72D03"/>
    <w:rsid w:val="00B81A3D"/>
    <w:rsid w:val="00B83F2B"/>
    <w:rsid w:val="00B91893"/>
    <w:rsid w:val="00B95441"/>
    <w:rsid w:val="00B96013"/>
    <w:rsid w:val="00BB0A31"/>
    <w:rsid w:val="00BC7347"/>
    <w:rsid w:val="00BF0DCE"/>
    <w:rsid w:val="00BF1718"/>
    <w:rsid w:val="00C1561B"/>
    <w:rsid w:val="00C16044"/>
    <w:rsid w:val="00C24EA5"/>
    <w:rsid w:val="00C33478"/>
    <w:rsid w:val="00C40A5A"/>
    <w:rsid w:val="00C47BA1"/>
    <w:rsid w:val="00C517D0"/>
    <w:rsid w:val="00C51DC8"/>
    <w:rsid w:val="00C524B3"/>
    <w:rsid w:val="00C57107"/>
    <w:rsid w:val="00C57B77"/>
    <w:rsid w:val="00C65DE1"/>
    <w:rsid w:val="00C66A08"/>
    <w:rsid w:val="00C73A44"/>
    <w:rsid w:val="00C930F9"/>
    <w:rsid w:val="00C96FB7"/>
    <w:rsid w:val="00CA13A4"/>
    <w:rsid w:val="00CA2185"/>
    <w:rsid w:val="00CA63B8"/>
    <w:rsid w:val="00CB443A"/>
    <w:rsid w:val="00CB5850"/>
    <w:rsid w:val="00CD022A"/>
    <w:rsid w:val="00D01259"/>
    <w:rsid w:val="00D015CD"/>
    <w:rsid w:val="00D053C6"/>
    <w:rsid w:val="00D05E14"/>
    <w:rsid w:val="00D11F3A"/>
    <w:rsid w:val="00D202B1"/>
    <w:rsid w:val="00D307C4"/>
    <w:rsid w:val="00D414B4"/>
    <w:rsid w:val="00D43EF1"/>
    <w:rsid w:val="00D60519"/>
    <w:rsid w:val="00D6502F"/>
    <w:rsid w:val="00D74137"/>
    <w:rsid w:val="00D9105C"/>
    <w:rsid w:val="00DC5908"/>
    <w:rsid w:val="00DD5D47"/>
    <w:rsid w:val="00DE3BBC"/>
    <w:rsid w:val="00DE7143"/>
    <w:rsid w:val="00DF07F7"/>
    <w:rsid w:val="00DF6613"/>
    <w:rsid w:val="00DF671E"/>
    <w:rsid w:val="00E01D8A"/>
    <w:rsid w:val="00E02F18"/>
    <w:rsid w:val="00E04D8D"/>
    <w:rsid w:val="00E07811"/>
    <w:rsid w:val="00E120EB"/>
    <w:rsid w:val="00E23DF9"/>
    <w:rsid w:val="00E25BF6"/>
    <w:rsid w:val="00E26F63"/>
    <w:rsid w:val="00E46344"/>
    <w:rsid w:val="00E464CE"/>
    <w:rsid w:val="00E544B7"/>
    <w:rsid w:val="00E91AEE"/>
    <w:rsid w:val="00E9417D"/>
    <w:rsid w:val="00E94BCE"/>
    <w:rsid w:val="00E94BF2"/>
    <w:rsid w:val="00EB139D"/>
    <w:rsid w:val="00EC7000"/>
    <w:rsid w:val="00EC79C5"/>
    <w:rsid w:val="00EE70E2"/>
    <w:rsid w:val="00EF5DD2"/>
    <w:rsid w:val="00F221BE"/>
    <w:rsid w:val="00F91EC9"/>
    <w:rsid w:val="00F932BC"/>
    <w:rsid w:val="00FB6A2E"/>
    <w:rsid w:val="00FC2C92"/>
    <w:rsid w:val="00FD5EFA"/>
    <w:rsid w:val="00FE2827"/>
    <w:rsid w:val="00FE31A4"/>
    <w:rsid w:val="00FE533A"/>
    <w:rsid w:val="00FE539E"/>
    <w:rsid w:val="00FF3C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BC7FF3B"/>
  <w15:docId w15:val="{3C2AF98D-A0E2-44B7-8121-5FB84A54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EE"/>
  </w:style>
  <w:style w:type="paragraph" w:styleId="Ttulo1">
    <w:name w:val="heading 1"/>
    <w:basedOn w:val="Normal"/>
    <w:next w:val="Normal"/>
    <w:link w:val="Ttulo1Car"/>
    <w:uiPriority w:val="99"/>
    <w:qFormat/>
    <w:rsid w:val="007B7910"/>
    <w:pPr>
      <w:keepNext/>
      <w:spacing w:after="0" w:line="240" w:lineRule="auto"/>
      <w:jc w:val="center"/>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9"/>
    <w:qFormat/>
    <w:rsid w:val="00EB139D"/>
    <w:pPr>
      <w:keepNext/>
      <w:spacing w:after="0" w:line="240" w:lineRule="auto"/>
      <w:ind w:firstLine="360"/>
      <w:jc w:val="both"/>
      <w:outlineLvl w:val="1"/>
    </w:pPr>
    <w:rPr>
      <w:rFonts w:ascii="Times New Roman" w:eastAsia="Times New Roman" w:hAnsi="Times New Roman" w:cs="Times New Roman"/>
      <w:b/>
      <w:sz w:val="24"/>
      <w:szCs w:val="24"/>
      <w:lang w:eastAsia="es-ES"/>
    </w:rPr>
  </w:style>
  <w:style w:type="paragraph" w:styleId="Ttulo3">
    <w:name w:val="heading 3"/>
    <w:basedOn w:val="Normal"/>
    <w:next w:val="Normal"/>
    <w:link w:val="Ttulo3Car"/>
    <w:uiPriority w:val="99"/>
    <w:unhideWhenUsed/>
    <w:qFormat/>
    <w:rsid w:val="00EB139D"/>
    <w:pPr>
      <w:keepNext/>
      <w:keepLines/>
      <w:spacing w:before="200" w:after="0"/>
      <w:outlineLvl w:val="2"/>
    </w:pPr>
    <w:rPr>
      <w:rFonts w:asciiTheme="majorHAnsi" w:eastAsiaTheme="majorEastAsia" w:hAnsiTheme="majorHAnsi" w:cstheme="majorBidi"/>
      <w:b/>
      <w:bCs/>
      <w:color w:val="182951" w:themeColor="accent1"/>
    </w:rPr>
  </w:style>
  <w:style w:type="paragraph" w:styleId="Ttulo4">
    <w:name w:val="heading 4"/>
    <w:basedOn w:val="Normal"/>
    <w:next w:val="Normal"/>
    <w:link w:val="Ttulo4Car"/>
    <w:unhideWhenUsed/>
    <w:qFormat/>
    <w:rsid w:val="00EB139D"/>
    <w:pPr>
      <w:keepNext/>
      <w:keepLines/>
      <w:spacing w:before="200" w:after="0"/>
      <w:outlineLvl w:val="3"/>
    </w:pPr>
    <w:rPr>
      <w:rFonts w:asciiTheme="majorHAnsi" w:eastAsiaTheme="majorEastAsia" w:hAnsiTheme="majorHAnsi" w:cstheme="majorBidi"/>
      <w:b/>
      <w:bCs/>
      <w:i/>
      <w:iCs/>
      <w:color w:val="182951" w:themeColor="accent1"/>
    </w:rPr>
  </w:style>
  <w:style w:type="paragraph" w:styleId="Ttulo5">
    <w:name w:val="heading 5"/>
    <w:basedOn w:val="Normal"/>
    <w:next w:val="Normal"/>
    <w:link w:val="Ttulo5Car"/>
    <w:uiPriority w:val="99"/>
    <w:qFormat/>
    <w:rsid w:val="00EB139D"/>
    <w:pPr>
      <w:keepNext/>
      <w:spacing w:after="0" w:line="240" w:lineRule="auto"/>
      <w:jc w:val="center"/>
      <w:outlineLvl w:val="4"/>
    </w:pPr>
    <w:rPr>
      <w:rFonts w:ascii="Arial" w:eastAsia="Arial Unicode MS" w:hAnsi="Arial" w:cs="Times New Roman"/>
      <w:b/>
      <w:bCs/>
      <w:sz w:val="24"/>
      <w:szCs w:val="24"/>
      <w:lang w:eastAsia="es-ES"/>
    </w:rPr>
  </w:style>
  <w:style w:type="paragraph" w:styleId="Ttulo6">
    <w:name w:val="heading 6"/>
    <w:basedOn w:val="Normal"/>
    <w:next w:val="Normal"/>
    <w:link w:val="Ttulo6Car"/>
    <w:uiPriority w:val="99"/>
    <w:qFormat/>
    <w:rsid w:val="00EB139D"/>
    <w:pPr>
      <w:keepNext/>
      <w:spacing w:after="0" w:line="240" w:lineRule="auto"/>
      <w:ind w:left="360"/>
      <w:jc w:val="both"/>
      <w:outlineLvl w:val="5"/>
    </w:pPr>
    <w:rPr>
      <w:rFonts w:ascii="Times New Roman" w:eastAsia="Times New Roman" w:hAnsi="Times New Roman" w:cs="Times New Roman"/>
      <w:b/>
      <w:sz w:val="24"/>
      <w:szCs w:val="24"/>
      <w:lang w:eastAsia="es-ES"/>
    </w:rPr>
  </w:style>
  <w:style w:type="paragraph" w:styleId="Ttulo7">
    <w:name w:val="heading 7"/>
    <w:basedOn w:val="Normal"/>
    <w:next w:val="Normal"/>
    <w:link w:val="Ttulo7Car"/>
    <w:uiPriority w:val="99"/>
    <w:qFormat/>
    <w:rsid w:val="00EB139D"/>
    <w:pPr>
      <w:keepNext/>
      <w:spacing w:after="0" w:line="240" w:lineRule="auto"/>
      <w:jc w:val="both"/>
      <w:outlineLvl w:val="6"/>
    </w:pPr>
    <w:rPr>
      <w:rFonts w:ascii="Times New Roman" w:eastAsia="Times New Roman" w:hAnsi="Times New Roman" w:cs="Times New Roman"/>
      <w:b/>
      <w:sz w:val="28"/>
      <w:szCs w:val="24"/>
      <w:lang w:eastAsia="es-ES"/>
    </w:rPr>
  </w:style>
  <w:style w:type="paragraph" w:styleId="Ttulo8">
    <w:name w:val="heading 8"/>
    <w:basedOn w:val="Normal"/>
    <w:next w:val="Normal"/>
    <w:link w:val="Ttulo8Car"/>
    <w:qFormat/>
    <w:rsid w:val="00EB139D"/>
    <w:pPr>
      <w:keepNext/>
      <w:spacing w:after="0" w:line="240" w:lineRule="auto"/>
      <w:jc w:val="both"/>
      <w:outlineLvl w:val="7"/>
    </w:pPr>
    <w:rPr>
      <w:rFonts w:ascii="Times New Roman" w:eastAsia="Times New Roman" w:hAnsi="Times New Roman" w:cs="Times New Roman"/>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17C3"/>
    <w:pPr>
      <w:spacing w:after="0" w:line="240" w:lineRule="auto"/>
      <w:ind w:left="720"/>
    </w:pPr>
    <w:rPr>
      <w:rFonts w:ascii="Calibri" w:hAnsi="Calibri" w:cs="Times New Roman"/>
      <w:lang w:eastAsia="es-ES"/>
    </w:rPr>
  </w:style>
  <w:style w:type="paragraph" w:styleId="TDC1">
    <w:name w:val="toc 1"/>
    <w:basedOn w:val="Normal"/>
    <w:autoRedefine/>
    <w:uiPriority w:val="39"/>
    <w:unhideWhenUsed/>
    <w:qFormat/>
    <w:rsid w:val="004001E8"/>
    <w:pPr>
      <w:tabs>
        <w:tab w:val="left" w:pos="708"/>
        <w:tab w:val="right" w:leader="dot" w:pos="10670"/>
      </w:tabs>
      <w:spacing w:after="0"/>
      <w:jc w:val="center"/>
    </w:pPr>
    <w:rPr>
      <w:rFonts w:ascii="Century Gothic" w:eastAsia="Times New Roman" w:hAnsi="Century Gothic" w:cs="Arial"/>
      <w:sz w:val="32"/>
      <w:szCs w:val="32"/>
      <w:u w:val="single"/>
      <w:lang w:val="es-ES_tradnl" w:eastAsia="es-ES"/>
    </w:rPr>
  </w:style>
  <w:style w:type="character" w:customStyle="1" w:styleId="Ttulo1Car">
    <w:name w:val="Título 1 Car"/>
    <w:basedOn w:val="Fuentedeprrafopredeter"/>
    <w:link w:val="Ttulo1"/>
    <w:uiPriority w:val="99"/>
    <w:rsid w:val="007B7910"/>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4D7E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E4A"/>
  </w:style>
  <w:style w:type="paragraph" w:styleId="Piedepgina">
    <w:name w:val="footer"/>
    <w:basedOn w:val="Normal"/>
    <w:link w:val="PiedepginaCar"/>
    <w:uiPriority w:val="99"/>
    <w:unhideWhenUsed/>
    <w:rsid w:val="004D7E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E4A"/>
  </w:style>
  <w:style w:type="character" w:customStyle="1" w:styleId="Ttulo3Car">
    <w:name w:val="Título 3 Car"/>
    <w:basedOn w:val="Fuentedeprrafopredeter"/>
    <w:link w:val="Ttulo3"/>
    <w:uiPriority w:val="99"/>
    <w:rsid w:val="00EB139D"/>
    <w:rPr>
      <w:rFonts w:asciiTheme="majorHAnsi" w:eastAsiaTheme="majorEastAsia" w:hAnsiTheme="majorHAnsi" w:cstheme="majorBidi"/>
      <w:b/>
      <w:bCs/>
      <w:color w:val="182951" w:themeColor="accent1"/>
    </w:rPr>
  </w:style>
  <w:style w:type="character" w:customStyle="1" w:styleId="Ttulo4Car">
    <w:name w:val="Título 4 Car"/>
    <w:basedOn w:val="Fuentedeprrafopredeter"/>
    <w:link w:val="Ttulo4"/>
    <w:rsid w:val="00EB139D"/>
    <w:rPr>
      <w:rFonts w:asciiTheme="majorHAnsi" w:eastAsiaTheme="majorEastAsia" w:hAnsiTheme="majorHAnsi" w:cstheme="majorBidi"/>
      <w:b/>
      <w:bCs/>
      <w:i/>
      <w:iCs/>
      <w:color w:val="182951" w:themeColor="accent1"/>
    </w:rPr>
  </w:style>
  <w:style w:type="character" w:customStyle="1" w:styleId="Ttulo2Car">
    <w:name w:val="Título 2 Car"/>
    <w:basedOn w:val="Fuentedeprrafopredeter"/>
    <w:link w:val="Ttulo2"/>
    <w:uiPriority w:val="99"/>
    <w:rsid w:val="00EB139D"/>
    <w:rPr>
      <w:rFonts w:ascii="Times New Roman" w:eastAsia="Times New Roman" w:hAnsi="Times New Roman" w:cs="Times New Roman"/>
      <w:b/>
      <w:sz w:val="24"/>
      <w:szCs w:val="24"/>
      <w:lang w:eastAsia="es-ES"/>
    </w:rPr>
  </w:style>
  <w:style w:type="character" w:customStyle="1" w:styleId="Ttulo5Car">
    <w:name w:val="Título 5 Car"/>
    <w:basedOn w:val="Fuentedeprrafopredeter"/>
    <w:link w:val="Ttulo5"/>
    <w:uiPriority w:val="99"/>
    <w:rsid w:val="00EB139D"/>
    <w:rPr>
      <w:rFonts w:ascii="Arial" w:eastAsia="Arial Unicode MS" w:hAnsi="Arial" w:cs="Times New Roman"/>
      <w:b/>
      <w:bCs/>
      <w:sz w:val="24"/>
      <w:szCs w:val="24"/>
      <w:lang w:eastAsia="es-ES"/>
    </w:rPr>
  </w:style>
  <w:style w:type="character" w:customStyle="1" w:styleId="Ttulo6Car">
    <w:name w:val="Título 6 Car"/>
    <w:basedOn w:val="Fuentedeprrafopredeter"/>
    <w:link w:val="Ttulo6"/>
    <w:uiPriority w:val="99"/>
    <w:rsid w:val="00EB139D"/>
    <w:rPr>
      <w:rFonts w:ascii="Times New Roman" w:eastAsia="Times New Roman" w:hAnsi="Times New Roman" w:cs="Times New Roman"/>
      <w:b/>
      <w:sz w:val="24"/>
      <w:szCs w:val="24"/>
      <w:lang w:eastAsia="es-ES"/>
    </w:rPr>
  </w:style>
  <w:style w:type="character" w:customStyle="1" w:styleId="Ttulo7Car">
    <w:name w:val="Título 7 Car"/>
    <w:basedOn w:val="Fuentedeprrafopredeter"/>
    <w:link w:val="Ttulo7"/>
    <w:uiPriority w:val="99"/>
    <w:rsid w:val="00EB139D"/>
    <w:rPr>
      <w:rFonts w:ascii="Times New Roman" w:eastAsia="Times New Roman" w:hAnsi="Times New Roman" w:cs="Times New Roman"/>
      <w:b/>
      <w:sz w:val="28"/>
      <w:szCs w:val="24"/>
      <w:lang w:eastAsia="es-ES"/>
    </w:rPr>
  </w:style>
  <w:style w:type="character" w:customStyle="1" w:styleId="Ttulo8Car">
    <w:name w:val="Título 8 Car"/>
    <w:basedOn w:val="Fuentedeprrafopredeter"/>
    <w:link w:val="Ttulo8"/>
    <w:rsid w:val="00EB139D"/>
    <w:rPr>
      <w:rFonts w:ascii="Times New Roman" w:eastAsia="Times New Roman" w:hAnsi="Times New Roman" w:cs="Times New Roman"/>
      <w:sz w:val="28"/>
      <w:szCs w:val="24"/>
      <w:lang w:eastAsia="es-ES"/>
    </w:rPr>
  </w:style>
  <w:style w:type="paragraph" w:styleId="Sinespaciado">
    <w:name w:val="No Spacing"/>
    <w:link w:val="SinespaciadoCar"/>
    <w:qFormat/>
    <w:rsid w:val="00EB139D"/>
    <w:pPr>
      <w:spacing w:after="0" w:line="240" w:lineRule="auto"/>
    </w:pPr>
    <w:rPr>
      <w:rFonts w:eastAsiaTheme="minorEastAsia"/>
      <w:lang w:eastAsia="es-ES"/>
    </w:rPr>
  </w:style>
  <w:style w:type="character" w:customStyle="1" w:styleId="SinespaciadoCar">
    <w:name w:val="Sin espaciado Car"/>
    <w:basedOn w:val="Fuentedeprrafopredeter"/>
    <w:link w:val="Sinespaciado"/>
    <w:rsid w:val="00EB139D"/>
    <w:rPr>
      <w:rFonts w:eastAsiaTheme="minorEastAsia"/>
      <w:lang w:eastAsia="es-ES"/>
    </w:rPr>
  </w:style>
  <w:style w:type="paragraph" w:styleId="Textodeglobo">
    <w:name w:val="Balloon Text"/>
    <w:basedOn w:val="Normal"/>
    <w:link w:val="TextodegloboCar"/>
    <w:uiPriority w:val="99"/>
    <w:semiHidden/>
    <w:unhideWhenUsed/>
    <w:rsid w:val="00EB13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39D"/>
    <w:rPr>
      <w:rFonts w:ascii="Tahoma" w:hAnsi="Tahoma" w:cs="Tahoma"/>
      <w:sz w:val="16"/>
      <w:szCs w:val="16"/>
    </w:rPr>
  </w:style>
  <w:style w:type="numbering" w:customStyle="1" w:styleId="Sinlista1">
    <w:name w:val="Sin lista1"/>
    <w:next w:val="Sinlista"/>
    <w:uiPriority w:val="99"/>
    <w:semiHidden/>
    <w:unhideWhenUsed/>
    <w:rsid w:val="00EB139D"/>
  </w:style>
  <w:style w:type="paragraph" w:styleId="Textoindependiente">
    <w:name w:val="Body Text"/>
    <w:basedOn w:val="Normal"/>
    <w:link w:val="TextoindependienteCar"/>
    <w:uiPriority w:val="99"/>
    <w:rsid w:val="00EB139D"/>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B139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EB139D"/>
    <w:pPr>
      <w:spacing w:after="0" w:line="24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EB139D"/>
    <w:rPr>
      <w:rFonts w:ascii="Times New Roman" w:eastAsia="Times New Roman" w:hAnsi="Times New Roman" w:cs="Times New Roman"/>
      <w:b/>
      <w:bCs/>
      <w:sz w:val="24"/>
      <w:szCs w:val="24"/>
      <w:lang w:eastAsia="es-ES"/>
    </w:rPr>
  </w:style>
  <w:style w:type="paragraph" w:customStyle="1" w:styleId="b">
    <w:name w:val="b"/>
    <w:basedOn w:val="Normal"/>
    <w:rsid w:val="00EB139D"/>
    <w:pPr>
      <w:tabs>
        <w:tab w:val="left" w:pos="3060"/>
      </w:tabs>
      <w:spacing w:after="0" w:line="240" w:lineRule="auto"/>
      <w:jc w:val="both"/>
      <w:outlineLvl w:val="0"/>
    </w:pPr>
    <w:rPr>
      <w:rFonts w:ascii="Book Antiqua" w:eastAsia="Times New Roman" w:hAnsi="Book Antiqua" w:cs="Arial"/>
      <w:b/>
      <w:sz w:val="24"/>
      <w:szCs w:val="24"/>
      <w:lang w:val="es-CR" w:eastAsia="es-ES"/>
    </w:rPr>
  </w:style>
  <w:style w:type="paragraph" w:styleId="Ttulo">
    <w:name w:val="Title"/>
    <w:basedOn w:val="Normal"/>
    <w:link w:val="TtuloCar"/>
    <w:qFormat/>
    <w:rsid w:val="00EB139D"/>
    <w:pPr>
      <w:spacing w:after="0" w:line="240" w:lineRule="auto"/>
      <w:jc w:val="center"/>
    </w:pPr>
    <w:rPr>
      <w:rFonts w:ascii="Times New Roman" w:eastAsia="Times New Roman" w:hAnsi="Times New Roman" w:cs="Times New Roman"/>
      <w:b/>
      <w:sz w:val="32"/>
      <w:szCs w:val="32"/>
      <w:lang w:eastAsia="es-ES"/>
    </w:rPr>
  </w:style>
  <w:style w:type="character" w:customStyle="1" w:styleId="TtuloCar">
    <w:name w:val="Título Car"/>
    <w:basedOn w:val="Fuentedeprrafopredeter"/>
    <w:link w:val="Ttulo"/>
    <w:rsid w:val="00EB139D"/>
    <w:rPr>
      <w:rFonts w:ascii="Times New Roman" w:eastAsia="Times New Roman" w:hAnsi="Times New Roman" w:cs="Times New Roman"/>
      <w:b/>
      <w:sz w:val="32"/>
      <w:szCs w:val="32"/>
      <w:lang w:eastAsia="es-ES"/>
    </w:rPr>
  </w:style>
  <w:style w:type="character" w:styleId="Hipervnculo">
    <w:name w:val="Hyperlink"/>
    <w:uiPriority w:val="99"/>
    <w:rsid w:val="00EB139D"/>
    <w:rPr>
      <w:color w:val="0000FF"/>
      <w:u w:val="single"/>
    </w:rPr>
  </w:style>
  <w:style w:type="character" w:styleId="Nmerodepgina">
    <w:name w:val="page number"/>
    <w:basedOn w:val="Fuentedeprrafopredeter"/>
    <w:uiPriority w:val="99"/>
    <w:rsid w:val="00EB139D"/>
  </w:style>
  <w:style w:type="table" w:styleId="Tablaconcuadrcula">
    <w:name w:val="Table Grid"/>
    <w:basedOn w:val="Tablanormal"/>
    <w:uiPriority w:val="59"/>
    <w:rsid w:val="00EB139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EB139D"/>
    <w:pPr>
      <w:keepLines/>
      <w:spacing w:before="480" w:line="276" w:lineRule="auto"/>
      <w:jc w:val="left"/>
      <w:outlineLvl w:val="9"/>
    </w:pPr>
    <w:rPr>
      <w:rFonts w:ascii="Cambria" w:hAnsi="Cambria"/>
      <w:color w:val="365F91"/>
      <w:sz w:val="28"/>
      <w:szCs w:val="28"/>
      <w:lang w:eastAsia="en-US"/>
    </w:rPr>
  </w:style>
  <w:style w:type="paragraph" w:styleId="TDC2">
    <w:name w:val="toc 2"/>
    <w:basedOn w:val="Normal"/>
    <w:next w:val="Normal"/>
    <w:autoRedefine/>
    <w:uiPriority w:val="39"/>
    <w:qFormat/>
    <w:rsid w:val="00EB139D"/>
    <w:pPr>
      <w:spacing w:after="0"/>
      <w:ind w:left="220"/>
    </w:pPr>
    <w:rPr>
      <w:smallCaps/>
      <w:sz w:val="20"/>
      <w:szCs w:val="20"/>
    </w:rPr>
  </w:style>
  <w:style w:type="paragraph" w:styleId="TDC3">
    <w:name w:val="toc 3"/>
    <w:basedOn w:val="Normal"/>
    <w:next w:val="Normal"/>
    <w:autoRedefine/>
    <w:uiPriority w:val="39"/>
    <w:qFormat/>
    <w:rsid w:val="00EB139D"/>
    <w:pPr>
      <w:spacing w:after="0"/>
      <w:ind w:left="440"/>
    </w:pPr>
    <w:rPr>
      <w:i/>
      <w:iCs/>
      <w:sz w:val="20"/>
      <w:szCs w:val="20"/>
    </w:rPr>
  </w:style>
  <w:style w:type="paragraph" w:styleId="Textosinformato">
    <w:name w:val="Plain Text"/>
    <w:basedOn w:val="Normal"/>
    <w:link w:val="TextosinformatoCar"/>
    <w:uiPriority w:val="99"/>
    <w:rsid w:val="00EB139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B139D"/>
    <w:rPr>
      <w:rFonts w:ascii="Courier New" w:eastAsia="Times New Roman" w:hAnsi="Courier New" w:cs="Times New Roman"/>
      <w:sz w:val="20"/>
      <w:szCs w:val="20"/>
      <w:lang w:eastAsia="es-ES"/>
    </w:rPr>
  </w:style>
  <w:style w:type="paragraph" w:styleId="Sangra2detindependiente">
    <w:name w:val="Body Text Indent 2"/>
    <w:basedOn w:val="Normal"/>
    <w:link w:val="Sangra2detindependienteCar"/>
    <w:uiPriority w:val="99"/>
    <w:rsid w:val="00EB139D"/>
    <w:pPr>
      <w:widowControl w:val="0"/>
      <w:tabs>
        <w:tab w:val="left" w:pos="1134"/>
        <w:tab w:val="left" w:pos="2268"/>
        <w:tab w:val="left" w:pos="3402"/>
        <w:tab w:val="left" w:pos="4536"/>
        <w:tab w:val="left" w:pos="5670"/>
        <w:tab w:val="left" w:pos="6804"/>
        <w:tab w:val="left" w:pos="7938"/>
        <w:tab w:val="left" w:pos="9072"/>
      </w:tabs>
      <w:spacing w:after="0" w:line="240" w:lineRule="auto"/>
      <w:ind w:left="567"/>
      <w:jc w:val="both"/>
    </w:pPr>
    <w:rPr>
      <w:rFonts w:ascii="Times New Roman" w:eastAsia="Times New Roman" w:hAnsi="Times New Roman" w:cs="Times New Roman"/>
      <w:b/>
      <w:bCs/>
      <w:sz w:val="32"/>
      <w:szCs w:val="32"/>
      <w:lang w:eastAsia="es-ES"/>
    </w:rPr>
  </w:style>
  <w:style w:type="character" w:customStyle="1" w:styleId="Sangra2detindependienteCar">
    <w:name w:val="Sangría 2 de t. independiente Car"/>
    <w:basedOn w:val="Fuentedeprrafopredeter"/>
    <w:link w:val="Sangra2detindependiente"/>
    <w:uiPriority w:val="99"/>
    <w:rsid w:val="00EB139D"/>
    <w:rPr>
      <w:rFonts w:ascii="Times New Roman" w:eastAsia="Times New Roman" w:hAnsi="Times New Roman" w:cs="Times New Roman"/>
      <w:b/>
      <w:bCs/>
      <w:sz w:val="32"/>
      <w:szCs w:val="32"/>
      <w:lang w:eastAsia="es-ES"/>
    </w:rPr>
  </w:style>
  <w:style w:type="paragraph" w:styleId="Textoindependiente3">
    <w:name w:val="Body Text 3"/>
    <w:basedOn w:val="Normal"/>
    <w:link w:val="Textoindependiente3Car"/>
    <w:uiPriority w:val="99"/>
    <w:rsid w:val="00EB139D"/>
    <w:pPr>
      <w:spacing w:after="0" w:line="240" w:lineRule="auto"/>
      <w:jc w:val="center"/>
    </w:pPr>
    <w:rPr>
      <w:rFonts w:ascii="Times New Roman" w:eastAsia="Times New Roman" w:hAnsi="Times New Roman" w:cs="Times New Roman"/>
      <w:b/>
      <w:bCs/>
      <w:i/>
      <w:iCs/>
      <w:sz w:val="28"/>
      <w:szCs w:val="28"/>
      <w:lang w:eastAsia="es-ES"/>
    </w:rPr>
  </w:style>
  <w:style w:type="character" w:customStyle="1" w:styleId="Textoindependiente3Car">
    <w:name w:val="Texto independiente 3 Car"/>
    <w:basedOn w:val="Fuentedeprrafopredeter"/>
    <w:link w:val="Textoindependiente3"/>
    <w:uiPriority w:val="99"/>
    <w:rsid w:val="00EB139D"/>
    <w:rPr>
      <w:rFonts w:ascii="Times New Roman" w:eastAsia="Times New Roman" w:hAnsi="Times New Roman" w:cs="Times New Roman"/>
      <w:b/>
      <w:bCs/>
      <w:i/>
      <w:iCs/>
      <w:sz w:val="28"/>
      <w:szCs w:val="28"/>
      <w:lang w:eastAsia="es-ES"/>
    </w:rPr>
  </w:style>
  <w:style w:type="paragraph" w:styleId="Textonotapie">
    <w:name w:val="footnote text"/>
    <w:basedOn w:val="Normal"/>
    <w:link w:val="TextonotapieCar"/>
    <w:uiPriority w:val="99"/>
    <w:rsid w:val="00EB139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EB139D"/>
    <w:rPr>
      <w:rFonts w:ascii="Times New Roman" w:eastAsia="Times New Roman" w:hAnsi="Times New Roman" w:cs="Times New Roman"/>
      <w:sz w:val="20"/>
      <w:szCs w:val="20"/>
      <w:lang w:eastAsia="es-ES"/>
    </w:rPr>
  </w:style>
  <w:style w:type="paragraph" w:styleId="Subttulo">
    <w:name w:val="Subtitle"/>
    <w:basedOn w:val="Normal"/>
    <w:link w:val="SubttuloCar"/>
    <w:uiPriority w:val="99"/>
    <w:qFormat/>
    <w:rsid w:val="00EB139D"/>
    <w:pPr>
      <w:spacing w:after="0" w:line="240" w:lineRule="auto"/>
    </w:pPr>
    <w:rPr>
      <w:rFonts w:ascii="Times New Roman" w:eastAsia="Times New Roman" w:hAnsi="Times New Roman" w:cs="Times New Roman"/>
      <w:b/>
      <w:bCs/>
      <w:sz w:val="40"/>
      <w:szCs w:val="40"/>
      <w:u w:val="single"/>
      <w:lang w:eastAsia="es-ES"/>
    </w:rPr>
  </w:style>
  <w:style w:type="character" w:customStyle="1" w:styleId="SubttuloCar">
    <w:name w:val="Subtítulo Car"/>
    <w:basedOn w:val="Fuentedeprrafopredeter"/>
    <w:link w:val="Subttulo"/>
    <w:uiPriority w:val="99"/>
    <w:rsid w:val="00EB139D"/>
    <w:rPr>
      <w:rFonts w:ascii="Times New Roman" w:eastAsia="Times New Roman" w:hAnsi="Times New Roman" w:cs="Times New Roman"/>
      <w:b/>
      <w:bCs/>
      <w:sz w:val="40"/>
      <w:szCs w:val="40"/>
      <w:u w:val="single"/>
      <w:lang w:eastAsia="es-ES"/>
    </w:rPr>
  </w:style>
  <w:style w:type="character" w:styleId="Refdenotaalpie">
    <w:name w:val="footnote reference"/>
    <w:uiPriority w:val="99"/>
    <w:rsid w:val="00EB139D"/>
    <w:rPr>
      <w:vertAlign w:val="superscript"/>
    </w:rPr>
  </w:style>
  <w:style w:type="paragraph" w:styleId="ndice1">
    <w:name w:val="index 1"/>
    <w:basedOn w:val="Normal"/>
    <w:next w:val="Normal"/>
    <w:autoRedefine/>
    <w:rsid w:val="00EB139D"/>
    <w:pPr>
      <w:spacing w:after="0" w:line="240" w:lineRule="auto"/>
      <w:ind w:left="240" w:hanging="240"/>
    </w:pPr>
    <w:rPr>
      <w:rFonts w:ascii="Times New Roman" w:eastAsia="Times New Roman" w:hAnsi="Times New Roman" w:cs="Times New Roman"/>
      <w:sz w:val="24"/>
      <w:szCs w:val="24"/>
      <w:lang w:eastAsia="es-ES"/>
    </w:rPr>
  </w:style>
  <w:style w:type="character" w:styleId="Hipervnculovisitado">
    <w:name w:val="FollowedHyperlink"/>
    <w:uiPriority w:val="99"/>
    <w:semiHidden/>
    <w:unhideWhenUsed/>
    <w:rsid w:val="00EB139D"/>
    <w:rPr>
      <w:color w:val="800080"/>
      <w:u w:val="single"/>
    </w:rPr>
  </w:style>
  <w:style w:type="paragraph" w:customStyle="1" w:styleId="p101">
    <w:name w:val="p101"/>
    <w:basedOn w:val="Normal"/>
    <w:rsid w:val="00EB139D"/>
    <w:pPr>
      <w:spacing w:after="0" w:line="240" w:lineRule="auto"/>
      <w:ind w:left="120"/>
    </w:pPr>
    <w:rPr>
      <w:rFonts w:ascii="Times New Roman" w:eastAsia="Times New Roman" w:hAnsi="Times New Roman" w:cs="Times New Roman"/>
      <w:color w:val="333333"/>
      <w:sz w:val="15"/>
      <w:szCs w:val="15"/>
      <w:lang w:eastAsia="es-ES"/>
    </w:rPr>
  </w:style>
  <w:style w:type="paragraph" w:styleId="TDC4">
    <w:name w:val="toc 4"/>
    <w:basedOn w:val="Normal"/>
    <w:next w:val="Normal"/>
    <w:autoRedefine/>
    <w:uiPriority w:val="39"/>
    <w:unhideWhenUsed/>
    <w:rsid w:val="00EB139D"/>
    <w:pPr>
      <w:spacing w:after="0"/>
      <w:ind w:left="660"/>
    </w:pPr>
    <w:rPr>
      <w:sz w:val="18"/>
      <w:szCs w:val="18"/>
    </w:rPr>
  </w:style>
  <w:style w:type="paragraph" w:styleId="TDC5">
    <w:name w:val="toc 5"/>
    <w:basedOn w:val="Normal"/>
    <w:next w:val="Normal"/>
    <w:autoRedefine/>
    <w:uiPriority w:val="39"/>
    <w:unhideWhenUsed/>
    <w:rsid w:val="00EB139D"/>
    <w:pPr>
      <w:spacing w:after="0"/>
      <w:ind w:left="880"/>
    </w:pPr>
    <w:rPr>
      <w:sz w:val="18"/>
      <w:szCs w:val="18"/>
    </w:rPr>
  </w:style>
  <w:style w:type="paragraph" w:styleId="TDC6">
    <w:name w:val="toc 6"/>
    <w:basedOn w:val="Normal"/>
    <w:next w:val="Normal"/>
    <w:autoRedefine/>
    <w:uiPriority w:val="39"/>
    <w:unhideWhenUsed/>
    <w:rsid w:val="00EB139D"/>
    <w:pPr>
      <w:spacing w:after="0"/>
      <w:ind w:left="1100"/>
    </w:pPr>
    <w:rPr>
      <w:sz w:val="18"/>
      <w:szCs w:val="18"/>
    </w:rPr>
  </w:style>
  <w:style w:type="paragraph" w:styleId="TDC7">
    <w:name w:val="toc 7"/>
    <w:basedOn w:val="Normal"/>
    <w:next w:val="Normal"/>
    <w:autoRedefine/>
    <w:uiPriority w:val="39"/>
    <w:unhideWhenUsed/>
    <w:rsid w:val="00EB139D"/>
    <w:pPr>
      <w:spacing w:after="0"/>
      <w:ind w:left="1320"/>
    </w:pPr>
    <w:rPr>
      <w:sz w:val="18"/>
      <w:szCs w:val="18"/>
    </w:rPr>
  </w:style>
  <w:style w:type="paragraph" w:styleId="TDC8">
    <w:name w:val="toc 8"/>
    <w:basedOn w:val="Normal"/>
    <w:next w:val="Normal"/>
    <w:autoRedefine/>
    <w:uiPriority w:val="39"/>
    <w:unhideWhenUsed/>
    <w:rsid w:val="00EB139D"/>
    <w:pPr>
      <w:spacing w:after="0"/>
      <w:ind w:left="1540"/>
    </w:pPr>
    <w:rPr>
      <w:sz w:val="18"/>
      <w:szCs w:val="18"/>
    </w:rPr>
  </w:style>
  <w:style w:type="paragraph" w:styleId="TDC9">
    <w:name w:val="toc 9"/>
    <w:basedOn w:val="Normal"/>
    <w:next w:val="Normal"/>
    <w:autoRedefine/>
    <w:uiPriority w:val="39"/>
    <w:unhideWhenUsed/>
    <w:rsid w:val="00EB139D"/>
    <w:pPr>
      <w:spacing w:after="0"/>
      <w:ind w:left="1760"/>
    </w:pPr>
    <w:rPr>
      <w:sz w:val="18"/>
      <w:szCs w:val="18"/>
    </w:rPr>
  </w:style>
  <w:style w:type="paragraph" w:styleId="NormalWeb">
    <w:name w:val="Normal (Web)"/>
    <w:basedOn w:val="Normal"/>
    <w:uiPriority w:val="99"/>
    <w:semiHidden/>
    <w:unhideWhenUsed/>
    <w:rsid w:val="00D9105C"/>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iPriority w:val="99"/>
    <w:semiHidden/>
    <w:unhideWhenUsed/>
    <w:rsid w:val="00C33478"/>
    <w:rPr>
      <w:sz w:val="16"/>
      <w:szCs w:val="16"/>
    </w:rPr>
  </w:style>
  <w:style w:type="paragraph" w:styleId="Textocomentario">
    <w:name w:val="annotation text"/>
    <w:basedOn w:val="Normal"/>
    <w:link w:val="TextocomentarioCar"/>
    <w:uiPriority w:val="99"/>
    <w:unhideWhenUsed/>
    <w:rsid w:val="00C33478"/>
    <w:pPr>
      <w:spacing w:line="240" w:lineRule="auto"/>
    </w:pPr>
    <w:rPr>
      <w:sz w:val="20"/>
      <w:szCs w:val="20"/>
    </w:rPr>
  </w:style>
  <w:style w:type="character" w:customStyle="1" w:styleId="TextocomentarioCar">
    <w:name w:val="Texto comentario Car"/>
    <w:basedOn w:val="Fuentedeprrafopredeter"/>
    <w:link w:val="Textocomentario"/>
    <w:uiPriority w:val="99"/>
    <w:rsid w:val="00C33478"/>
    <w:rPr>
      <w:sz w:val="20"/>
      <w:szCs w:val="20"/>
    </w:rPr>
  </w:style>
  <w:style w:type="paragraph" w:styleId="Asuntodelcomentario">
    <w:name w:val="annotation subject"/>
    <w:basedOn w:val="Textocomentario"/>
    <w:next w:val="Textocomentario"/>
    <w:link w:val="AsuntodelcomentarioCar"/>
    <w:uiPriority w:val="99"/>
    <w:semiHidden/>
    <w:unhideWhenUsed/>
    <w:rsid w:val="00C33478"/>
    <w:rPr>
      <w:b/>
      <w:bCs/>
    </w:rPr>
  </w:style>
  <w:style w:type="character" w:customStyle="1" w:styleId="AsuntodelcomentarioCar">
    <w:name w:val="Asunto del comentario Car"/>
    <w:basedOn w:val="TextocomentarioCar"/>
    <w:link w:val="Asuntodelcomentario"/>
    <w:uiPriority w:val="99"/>
    <w:semiHidden/>
    <w:rsid w:val="00C33478"/>
    <w:rPr>
      <w:b/>
      <w:bCs/>
      <w:sz w:val="20"/>
      <w:szCs w:val="20"/>
    </w:rPr>
  </w:style>
  <w:style w:type="character" w:styleId="Textodelmarcadordeposicin">
    <w:name w:val="Placeholder Text"/>
    <w:basedOn w:val="Fuentedeprrafopredeter"/>
    <w:uiPriority w:val="99"/>
    <w:semiHidden/>
    <w:rsid w:val="000462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3794">
      <w:bodyDiv w:val="1"/>
      <w:marLeft w:val="0"/>
      <w:marRight w:val="0"/>
      <w:marTop w:val="0"/>
      <w:marBottom w:val="0"/>
      <w:divBdr>
        <w:top w:val="none" w:sz="0" w:space="0" w:color="auto"/>
        <w:left w:val="none" w:sz="0" w:space="0" w:color="auto"/>
        <w:bottom w:val="none" w:sz="0" w:space="0" w:color="auto"/>
        <w:right w:val="none" w:sz="0" w:space="0" w:color="auto"/>
      </w:divBdr>
    </w:div>
    <w:div w:id="888108165">
      <w:bodyDiv w:val="1"/>
      <w:marLeft w:val="0"/>
      <w:marRight w:val="0"/>
      <w:marTop w:val="0"/>
      <w:marBottom w:val="0"/>
      <w:divBdr>
        <w:top w:val="none" w:sz="0" w:space="0" w:color="auto"/>
        <w:left w:val="none" w:sz="0" w:space="0" w:color="auto"/>
        <w:bottom w:val="none" w:sz="0" w:space="0" w:color="auto"/>
        <w:right w:val="none" w:sz="0" w:space="0" w:color="auto"/>
      </w:divBdr>
    </w:div>
    <w:div w:id="15228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control" Target="activeX/activeX6.xml"/><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4.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ntrol" Target="activeX/activeX1.xm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fontTable" Target="fontTable.xml"/><Relationship Id="rId8"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mailto:panea@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E5FF8FB2B4F5F91FAE17D443DB80A"/>
        <w:category>
          <w:name w:val="General"/>
          <w:gallery w:val="placeholder"/>
        </w:category>
        <w:types>
          <w:type w:val="bbPlcHdr"/>
        </w:types>
        <w:behaviors>
          <w:behavior w:val="content"/>
        </w:behaviors>
        <w:guid w:val="{CC726745-04C4-482C-AE4D-187563AD0417}"/>
      </w:docPartPr>
      <w:docPartBody>
        <w:p w:rsidR="002F3939" w:rsidRDefault="002A0693" w:rsidP="002A0693">
          <w:pPr>
            <w:pStyle w:val="95EE5FF8FB2B4F5F91FAE17D443DB80A"/>
          </w:pPr>
          <w:r w:rsidRPr="00F0096E">
            <w:rPr>
              <w:rStyle w:val="Textodelmarcadordeposicin"/>
            </w:rPr>
            <w:t>Haga clic aquí o pulse para escribir una fecha.</w:t>
          </w:r>
        </w:p>
      </w:docPartBody>
    </w:docPart>
    <w:docPart>
      <w:docPartPr>
        <w:name w:val="178CA3A697104F97A4E7EE0D31E65CE7"/>
        <w:category>
          <w:name w:val="General"/>
          <w:gallery w:val="placeholder"/>
        </w:category>
        <w:types>
          <w:type w:val="bbPlcHdr"/>
        </w:types>
        <w:behaviors>
          <w:behavior w:val="content"/>
        </w:behaviors>
        <w:guid w:val="{55041E7F-466A-4554-BFEA-1F3AE671563C}"/>
      </w:docPartPr>
      <w:docPartBody>
        <w:p w:rsidR="002148AE" w:rsidRDefault="002148AE" w:rsidP="002148AE">
          <w:pPr>
            <w:pStyle w:val="178CA3A697104F97A4E7EE0D31E65CE78"/>
          </w:pPr>
          <w:r w:rsidRPr="00E4720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E1"/>
    <w:rsid w:val="002148AE"/>
    <w:rsid w:val="002A0693"/>
    <w:rsid w:val="002F3939"/>
    <w:rsid w:val="00342148"/>
    <w:rsid w:val="003D660A"/>
    <w:rsid w:val="006A64EA"/>
    <w:rsid w:val="009E77E1"/>
    <w:rsid w:val="00A23CE2"/>
    <w:rsid w:val="00C157DB"/>
    <w:rsid w:val="00E205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42148"/>
    <w:rPr>
      <w:color w:val="666666"/>
    </w:rPr>
  </w:style>
  <w:style w:type="paragraph" w:customStyle="1" w:styleId="95EE5FF8FB2B4F5F91FAE17D443DB80A">
    <w:name w:val="95EE5FF8FB2B4F5F91FAE17D443DB80A"/>
    <w:rsid w:val="002A0693"/>
    <w:pPr>
      <w:spacing w:after="200" w:line="276" w:lineRule="auto"/>
    </w:pPr>
    <w:rPr>
      <w:rFonts w:eastAsiaTheme="minorHAnsi"/>
      <w:kern w:val="0"/>
      <w:lang w:val="es-ES" w:eastAsia="en-US"/>
      <w14:ligatures w14:val="none"/>
    </w:rPr>
  </w:style>
  <w:style w:type="paragraph" w:customStyle="1" w:styleId="178CA3A697104F97A4E7EE0D31E65CE78">
    <w:name w:val="178CA3A697104F97A4E7EE0D31E65CE78"/>
    <w:rsid w:val="002148AE"/>
    <w:pPr>
      <w:spacing w:after="200" w:line="276" w:lineRule="auto"/>
    </w:pPr>
    <w:rPr>
      <w:rFonts w:eastAsiaTheme="minorHAnsi"/>
      <w:kern w:val="0"/>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MEP">
      <a:dk1>
        <a:srgbClr val="FFFFFF"/>
      </a:dk1>
      <a:lt1>
        <a:srgbClr val="FFFFFF"/>
      </a:lt1>
      <a:dk2>
        <a:srgbClr val="182951"/>
      </a:dk2>
      <a:lt2>
        <a:srgbClr val="FFFFFF"/>
      </a:lt2>
      <a:accent1>
        <a:srgbClr val="182951"/>
      </a:accent1>
      <a:accent2>
        <a:srgbClr val="CFAC65"/>
      </a:accent2>
      <a:accent3>
        <a:srgbClr val="9BBB59"/>
      </a:accent3>
      <a:accent4>
        <a:srgbClr val="8064A2"/>
      </a:accent4>
      <a:accent5>
        <a:srgbClr val="182951"/>
      </a:accent5>
      <a:accent6>
        <a:srgbClr val="18295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F0B2-76E9-435C-8666-437344A2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Fernanda Duran Lopez</dc:creator>
  <cp:lastModifiedBy>Adriana Patricia Navarro Quiros</cp:lastModifiedBy>
  <cp:revision>89</cp:revision>
  <cp:lastPrinted>2015-02-20T15:34:00Z</cp:lastPrinted>
  <dcterms:created xsi:type="dcterms:W3CDTF">2024-01-24T13:53:00Z</dcterms:created>
  <dcterms:modified xsi:type="dcterms:W3CDTF">2024-02-20T19:00:00Z</dcterms:modified>
</cp:coreProperties>
</file>